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954"/>
        <w:gridCol w:w="136"/>
        <w:gridCol w:w="3752"/>
        <w:gridCol w:w="113"/>
      </w:tblGrid>
      <w:tr w:rsidR="00D1294E" w:rsidRPr="009A2501" w14:paraId="282346E2" w14:textId="77777777" w:rsidTr="00DD0BC8">
        <w:trPr>
          <w:trHeight w:hRule="exact" w:val="113"/>
        </w:trPr>
        <w:tc>
          <w:tcPr>
            <w:tcW w:w="5954" w:type="dxa"/>
            <w:vMerge w:val="restart"/>
            <w:shd w:val="clear" w:color="auto" w:fill="DDE5F3"/>
            <w:tcMar>
              <w:left w:w="113" w:type="dxa"/>
            </w:tcMar>
            <w:vAlign w:val="center"/>
          </w:tcPr>
          <w:p w14:paraId="7248D527" w14:textId="75AD74AB" w:rsidR="00D1294E" w:rsidRPr="009A2501" w:rsidRDefault="00055EE3" w:rsidP="00A60427">
            <w:pPr>
              <w:pStyle w:val="Header"/>
              <w:jc w:val="center"/>
            </w:pPr>
            <w:r w:rsidRPr="00055EE3">
              <w:rPr>
                <w:rFonts w:ascii="Arial" w:eastAsia="MS Mincho" w:hAnsi="Arial" w:cs="Times New Roman"/>
                <w:b w:val="0"/>
                <w:caps w:val="0"/>
                <w:noProof/>
                <w:color w:val="000000"/>
                <w:sz w:val="20"/>
                <w:szCs w:val="20"/>
                <w:lang w:eastAsia="en-AU"/>
              </w:rPr>
              <w:drawing>
                <wp:inline distT="0" distB="0" distL="0" distR="0" wp14:anchorId="1A61BDBB" wp14:editId="23FB7E43">
                  <wp:extent cx="3542733" cy="733425"/>
                  <wp:effectExtent l="0" t="0" r="635"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42733" cy="733425"/>
                          </a:xfrm>
                          <a:prstGeom prst="rect">
                            <a:avLst/>
                          </a:prstGeom>
                          <a:noFill/>
                          <a:ln>
                            <a:noFill/>
                          </a:ln>
                        </pic:spPr>
                      </pic:pic>
                    </a:graphicData>
                  </a:graphic>
                </wp:inline>
              </w:drawing>
            </w:r>
          </w:p>
        </w:tc>
        <w:tc>
          <w:tcPr>
            <w:tcW w:w="4001" w:type="dxa"/>
            <w:gridSpan w:val="3"/>
            <w:shd w:val="clear" w:color="auto" w:fill="DDE5F3"/>
            <w:tcMar>
              <w:left w:w="113" w:type="dxa"/>
            </w:tcMar>
          </w:tcPr>
          <w:p w14:paraId="6F263745" w14:textId="77777777" w:rsidR="00D1294E" w:rsidRPr="009A2501" w:rsidRDefault="00D1294E" w:rsidP="00DD0BC8"/>
        </w:tc>
      </w:tr>
      <w:tr w:rsidR="00D1294E" w:rsidRPr="009A2501" w14:paraId="3EA3ECD2" w14:textId="77777777" w:rsidTr="00DD0BC8">
        <w:trPr>
          <w:trHeight w:val="1302"/>
        </w:trPr>
        <w:tc>
          <w:tcPr>
            <w:tcW w:w="5954" w:type="dxa"/>
            <w:vMerge/>
            <w:shd w:val="clear" w:color="auto" w:fill="DDE5F3"/>
          </w:tcPr>
          <w:p w14:paraId="6C630678" w14:textId="77777777" w:rsidR="00D1294E" w:rsidRPr="009A2501" w:rsidRDefault="00D1294E" w:rsidP="00DD0BC8">
            <w:pPr>
              <w:pStyle w:val="Header"/>
              <w:rPr>
                <w:noProof/>
                <w:lang w:eastAsia="en-AU"/>
              </w:rPr>
            </w:pPr>
          </w:p>
        </w:tc>
        <w:tc>
          <w:tcPr>
            <w:tcW w:w="136" w:type="dxa"/>
            <w:shd w:val="clear" w:color="auto" w:fill="DDE5F3"/>
            <w:tcMar>
              <w:left w:w="113" w:type="dxa"/>
            </w:tcMar>
          </w:tcPr>
          <w:p w14:paraId="2DFC168A" w14:textId="77777777" w:rsidR="00D1294E" w:rsidRPr="009A2501" w:rsidRDefault="00D1294E" w:rsidP="00DD0BC8">
            <w:pPr>
              <w:pStyle w:val="SubmissionID"/>
            </w:pPr>
          </w:p>
        </w:tc>
        <w:tc>
          <w:tcPr>
            <w:tcW w:w="3752" w:type="dxa"/>
            <w:shd w:val="clear" w:color="auto" w:fill="FFFFFF" w:themeFill="background1"/>
            <w:tcMar>
              <w:top w:w="85" w:type="dxa"/>
              <w:left w:w="85" w:type="dxa"/>
            </w:tcMar>
          </w:tcPr>
          <w:p w14:paraId="3AF98A2B" w14:textId="77777777" w:rsidR="00D1294E" w:rsidRPr="009A2501" w:rsidRDefault="00D1294E" w:rsidP="00DD0BC8">
            <w:pPr>
              <w:pStyle w:val="SubmissionID"/>
            </w:pPr>
            <w:r w:rsidRPr="009A2501">
              <w:t>TGA use only</w:t>
            </w:r>
          </w:p>
          <w:p w14:paraId="12366BE4" w14:textId="77777777" w:rsidR="00D1294E" w:rsidRPr="009A2501" w:rsidRDefault="00D1294E" w:rsidP="00DD0BC8">
            <w:pPr>
              <w:pStyle w:val="SubmissionID"/>
            </w:pPr>
          </w:p>
        </w:tc>
        <w:tc>
          <w:tcPr>
            <w:tcW w:w="113" w:type="dxa"/>
            <w:shd w:val="clear" w:color="auto" w:fill="DDE5F3"/>
          </w:tcPr>
          <w:p w14:paraId="4CD5BC41" w14:textId="77777777" w:rsidR="00D1294E" w:rsidRPr="009A2501" w:rsidRDefault="00D1294E" w:rsidP="00DD0BC8">
            <w:pPr>
              <w:pStyle w:val="SubmissionID"/>
            </w:pPr>
          </w:p>
        </w:tc>
      </w:tr>
      <w:tr w:rsidR="00D1294E" w:rsidRPr="009A2501" w14:paraId="1CE562B4" w14:textId="77777777" w:rsidTr="00DD0BC8">
        <w:trPr>
          <w:trHeight w:hRule="exact" w:val="113"/>
        </w:trPr>
        <w:tc>
          <w:tcPr>
            <w:tcW w:w="5954" w:type="dxa"/>
            <w:vMerge/>
            <w:shd w:val="clear" w:color="auto" w:fill="DDE5F3"/>
          </w:tcPr>
          <w:p w14:paraId="31C0FAA6" w14:textId="77777777" w:rsidR="00D1294E" w:rsidRPr="009A2501" w:rsidRDefault="00D1294E" w:rsidP="00DD0BC8">
            <w:pPr>
              <w:pStyle w:val="Header"/>
              <w:rPr>
                <w:noProof/>
                <w:lang w:eastAsia="en-AU"/>
              </w:rPr>
            </w:pPr>
          </w:p>
        </w:tc>
        <w:tc>
          <w:tcPr>
            <w:tcW w:w="136" w:type="dxa"/>
            <w:shd w:val="clear" w:color="auto" w:fill="DDE5F3"/>
            <w:tcMar>
              <w:left w:w="113" w:type="dxa"/>
            </w:tcMar>
          </w:tcPr>
          <w:p w14:paraId="535C7B49" w14:textId="77777777" w:rsidR="00D1294E" w:rsidRPr="009A2501" w:rsidRDefault="00D1294E" w:rsidP="00DD0BC8">
            <w:pPr>
              <w:pStyle w:val="SubmissionID"/>
            </w:pPr>
          </w:p>
        </w:tc>
        <w:tc>
          <w:tcPr>
            <w:tcW w:w="3752" w:type="dxa"/>
            <w:shd w:val="clear" w:color="auto" w:fill="DDE5F3"/>
          </w:tcPr>
          <w:p w14:paraId="1DF27637" w14:textId="77777777" w:rsidR="00D1294E" w:rsidRPr="009A2501" w:rsidRDefault="00D1294E" w:rsidP="00DD0BC8">
            <w:pPr>
              <w:pStyle w:val="SubmissionID"/>
            </w:pPr>
          </w:p>
        </w:tc>
        <w:tc>
          <w:tcPr>
            <w:tcW w:w="113" w:type="dxa"/>
            <w:shd w:val="clear" w:color="auto" w:fill="DDE5F3"/>
          </w:tcPr>
          <w:p w14:paraId="79ADD586" w14:textId="77777777" w:rsidR="00D1294E" w:rsidRPr="009A2501" w:rsidRDefault="00D1294E" w:rsidP="00DD0BC8">
            <w:pPr>
              <w:pStyle w:val="SubmissionID"/>
            </w:pPr>
          </w:p>
        </w:tc>
      </w:tr>
    </w:tbl>
    <w:p w14:paraId="1BEC7892" w14:textId="42422EA4" w:rsidR="006D7E16" w:rsidRPr="00244F20" w:rsidRDefault="006D7E16" w:rsidP="006D7E16">
      <w:pPr>
        <w:pStyle w:val="LegalCopy"/>
        <w:spacing w:before="240"/>
        <w:rPr>
          <w:rFonts w:asciiTheme="majorHAnsi" w:hAnsiTheme="majorHAnsi"/>
          <w:lang w:val="en-AU"/>
        </w:rPr>
      </w:pPr>
      <w:r w:rsidRPr="00244F20">
        <w:rPr>
          <w:rFonts w:asciiTheme="majorHAnsi" w:hAnsiTheme="majorHAnsi"/>
          <w:lang w:val="en-AU"/>
        </w:rPr>
        <w:t>This form, when completed, will be classified as '</w:t>
      </w:r>
      <w:r w:rsidRPr="00244F20">
        <w:rPr>
          <w:rFonts w:asciiTheme="majorHAnsi" w:hAnsiTheme="majorHAnsi"/>
          <w:b/>
          <w:lang w:val="en-AU"/>
        </w:rPr>
        <w:t>For official use only</w:t>
      </w:r>
      <w:r w:rsidRPr="00244F20">
        <w:rPr>
          <w:rFonts w:asciiTheme="majorHAnsi" w:hAnsiTheme="majorHAnsi"/>
          <w:lang w:val="en-AU"/>
        </w:rPr>
        <w:t>'.</w:t>
      </w:r>
      <w:r w:rsidRPr="00244F20">
        <w:rPr>
          <w:rFonts w:asciiTheme="majorHAnsi" w:hAnsiTheme="majorHAnsi"/>
          <w:lang w:val="en-AU"/>
        </w:rPr>
        <w:br/>
        <w:t xml:space="preserve">For guidance on how your information will be treated by the </w:t>
      </w:r>
      <w:r w:rsidR="00EE35D5" w:rsidRPr="00EE35D5">
        <w:rPr>
          <w:rFonts w:asciiTheme="majorHAnsi" w:hAnsiTheme="majorHAnsi"/>
          <w:lang w:val="en-AU"/>
        </w:rPr>
        <w:t xml:space="preserve">Therapeutic Goods Administration </w:t>
      </w:r>
      <w:r w:rsidR="00EE35D5">
        <w:rPr>
          <w:rFonts w:asciiTheme="majorHAnsi" w:hAnsiTheme="majorHAnsi"/>
          <w:lang w:val="en-AU"/>
        </w:rPr>
        <w:t>(</w:t>
      </w:r>
      <w:r w:rsidRPr="00244F20">
        <w:rPr>
          <w:rFonts w:asciiTheme="majorHAnsi" w:hAnsiTheme="majorHAnsi"/>
          <w:lang w:val="en-AU"/>
        </w:rPr>
        <w:t>TGA</w:t>
      </w:r>
      <w:r w:rsidR="00EE35D5">
        <w:rPr>
          <w:rFonts w:asciiTheme="majorHAnsi" w:hAnsiTheme="majorHAnsi"/>
          <w:lang w:val="en-AU"/>
        </w:rPr>
        <w:t>)</w:t>
      </w:r>
      <w:r w:rsidRPr="00244F20">
        <w:rPr>
          <w:rFonts w:asciiTheme="majorHAnsi" w:hAnsiTheme="majorHAnsi"/>
          <w:lang w:val="en-AU"/>
        </w:rPr>
        <w:t xml:space="preserve"> see: Treatment of information provided to the TGA at </w:t>
      </w:r>
      <w:r w:rsidR="00295747" w:rsidRPr="00244F20">
        <w:rPr>
          <w:rFonts w:asciiTheme="majorHAnsi" w:hAnsiTheme="majorHAnsi"/>
        </w:rPr>
        <w:t>&lt;</w:t>
      </w:r>
      <w:hyperlink r:id="rId9">
        <w:r w:rsidR="00295747" w:rsidRPr="00244F20">
          <w:rPr>
            <w:rFonts w:asciiTheme="majorHAnsi" w:hAnsiTheme="majorHAnsi"/>
            <w:color w:val="0000FF"/>
            <w:u w:val="single" w:color="0000FF"/>
          </w:rPr>
          <w:t>http://www.tga.gov.au/treatment-information-provided-tga</w:t>
        </w:r>
      </w:hyperlink>
      <w:r w:rsidR="00A01DEA">
        <w:rPr>
          <w:rFonts w:asciiTheme="majorHAnsi" w:hAnsiTheme="majorHAnsi"/>
        </w:rPr>
        <w:t>&gt;</w:t>
      </w:r>
    </w:p>
    <w:p w14:paraId="25854C1D" w14:textId="7092AC62" w:rsidR="00295747" w:rsidRPr="00B848D6" w:rsidRDefault="00295747" w:rsidP="00B848D6">
      <w:pPr>
        <w:pStyle w:val="Subtitle"/>
        <w:spacing w:after="240"/>
        <w:contextualSpacing w:val="0"/>
        <w:rPr>
          <w:rFonts w:asciiTheme="majorHAnsi" w:hAnsiTheme="majorHAnsi" w:cstheme="majorHAnsi"/>
          <w:color w:val="auto"/>
          <w:sz w:val="56"/>
          <w:szCs w:val="56"/>
        </w:rPr>
      </w:pPr>
      <w:r w:rsidRPr="001E75D5">
        <w:rPr>
          <w:rFonts w:asciiTheme="majorHAnsi" w:hAnsiTheme="majorHAnsi" w:cstheme="majorHAnsi"/>
          <w:b/>
          <w:color w:val="auto"/>
          <w:sz w:val="56"/>
          <w:szCs w:val="56"/>
        </w:rPr>
        <w:t xml:space="preserve">Organisation </w:t>
      </w:r>
      <w:r w:rsidR="00594D0B" w:rsidRPr="001E75D5">
        <w:rPr>
          <w:rFonts w:asciiTheme="majorHAnsi" w:hAnsiTheme="majorHAnsi" w:cstheme="majorHAnsi"/>
          <w:b/>
          <w:color w:val="auto"/>
          <w:sz w:val="56"/>
          <w:szCs w:val="56"/>
        </w:rPr>
        <w:t>details</w:t>
      </w:r>
    </w:p>
    <w:p w14:paraId="05C5BB6C" w14:textId="77777777" w:rsidR="00DC7445" w:rsidRPr="00244F20" w:rsidRDefault="00295747" w:rsidP="00B848D6">
      <w:pPr>
        <w:pStyle w:val="Subtitle"/>
        <w:spacing w:after="240"/>
        <w:contextualSpacing w:val="0"/>
        <w:rPr>
          <w:rFonts w:asciiTheme="majorHAnsi" w:hAnsiTheme="majorHAnsi" w:cstheme="majorHAnsi"/>
        </w:rPr>
      </w:pPr>
      <w:r w:rsidRPr="00244F20">
        <w:rPr>
          <w:rFonts w:asciiTheme="majorHAnsi" w:hAnsiTheme="majorHAnsi" w:cstheme="majorHAnsi"/>
        </w:rPr>
        <w:t>Sponsor, Manufacturer</w:t>
      </w:r>
      <w:r w:rsidR="00594D0B" w:rsidRPr="00244F20">
        <w:rPr>
          <w:rFonts w:asciiTheme="majorHAnsi" w:hAnsiTheme="majorHAnsi" w:cstheme="majorHAnsi"/>
        </w:rPr>
        <w:t xml:space="preserve"> and Agent</w:t>
      </w:r>
    </w:p>
    <w:p w14:paraId="0DB3CB45" w14:textId="27A80D6F" w:rsidR="00295747" w:rsidRPr="005B6856" w:rsidRDefault="00295747" w:rsidP="00CE3900">
      <w:pPr>
        <w:pStyle w:val="BodyText"/>
        <w:rPr>
          <w:sz w:val="20"/>
          <w:szCs w:val="20"/>
        </w:rPr>
      </w:pPr>
      <w:r w:rsidRPr="005B6856">
        <w:rPr>
          <w:sz w:val="20"/>
          <w:szCs w:val="20"/>
        </w:rPr>
        <w:t xml:space="preserve">This form should be completed by or for each </w:t>
      </w:r>
      <w:r w:rsidR="00941DC5" w:rsidRPr="005B6856">
        <w:rPr>
          <w:sz w:val="20"/>
          <w:szCs w:val="20"/>
        </w:rPr>
        <w:t>organisation that</w:t>
      </w:r>
      <w:r w:rsidRPr="005B6856">
        <w:rPr>
          <w:sz w:val="20"/>
          <w:szCs w:val="20"/>
        </w:rPr>
        <w:t>:</w:t>
      </w:r>
    </w:p>
    <w:p w14:paraId="4589CFE9" w14:textId="2D18DB01" w:rsidR="00295747" w:rsidRPr="005B6856" w:rsidRDefault="003E6BF7" w:rsidP="00201289">
      <w:pPr>
        <w:pStyle w:val="ListParagraph"/>
        <w:numPr>
          <w:ilvl w:val="0"/>
          <w:numId w:val="24"/>
        </w:numPr>
        <w:spacing w:before="0"/>
        <w:ind w:left="284" w:hanging="284"/>
        <w:rPr>
          <w:sz w:val="20"/>
          <w:szCs w:val="20"/>
        </w:rPr>
      </w:pPr>
      <w:r>
        <w:rPr>
          <w:sz w:val="20"/>
          <w:szCs w:val="20"/>
        </w:rPr>
        <w:t>is</w:t>
      </w:r>
      <w:r w:rsidRPr="005B6856">
        <w:rPr>
          <w:sz w:val="20"/>
          <w:szCs w:val="20"/>
        </w:rPr>
        <w:t xml:space="preserve"> </w:t>
      </w:r>
      <w:r w:rsidR="00295747" w:rsidRPr="005B6856">
        <w:rPr>
          <w:sz w:val="20"/>
          <w:szCs w:val="20"/>
        </w:rPr>
        <w:t xml:space="preserve">involved with the supply or manufacture of </w:t>
      </w:r>
      <w:r>
        <w:rPr>
          <w:sz w:val="20"/>
          <w:szCs w:val="20"/>
        </w:rPr>
        <w:t>t</w:t>
      </w:r>
      <w:r w:rsidR="00295747" w:rsidRPr="005B6856">
        <w:rPr>
          <w:sz w:val="20"/>
          <w:szCs w:val="20"/>
        </w:rPr>
        <w:t xml:space="preserve">herapeutic </w:t>
      </w:r>
      <w:r>
        <w:rPr>
          <w:sz w:val="20"/>
          <w:szCs w:val="20"/>
        </w:rPr>
        <w:t>g</w:t>
      </w:r>
      <w:r w:rsidR="00295747" w:rsidRPr="005B6856">
        <w:rPr>
          <w:sz w:val="20"/>
          <w:szCs w:val="20"/>
        </w:rPr>
        <w:t>oods in Australia</w:t>
      </w:r>
    </w:p>
    <w:p w14:paraId="52FA002D" w14:textId="2D9685EA" w:rsidR="00295747" w:rsidRPr="005B6856" w:rsidRDefault="003E6BF7" w:rsidP="00201289">
      <w:pPr>
        <w:pStyle w:val="ListParagraph"/>
        <w:numPr>
          <w:ilvl w:val="0"/>
          <w:numId w:val="24"/>
        </w:numPr>
        <w:spacing w:before="0"/>
        <w:ind w:left="284" w:hanging="284"/>
        <w:rPr>
          <w:sz w:val="20"/>
          <w:szCs w:val="20"/>
        </w:rPr>
      </w:pPr>
      <w:r>
        <w:rPr>
          <w:sz w:val="20"/>
          <w:szCs w:val="20"/>
        </w:rPr>
        <w:t>is</w:t>
      </w:r>
      <w:r w:rsidRPr="005B6856">
        <w:rPr>
          <w:sz w:val="20"/>
          <w:szCs w:val="20"/>
        </w:rPr>
        <w:t xml:space="preserve"> </w:t>
      </w:r>
      <w:r w:rsidR="00295747" w:rsidRPr="005B6856">
        <w:rPr>
          <w:sz w:val="20"/>
          <w:szCs w:val="20"/>
        </w:rPr>
        <w:t>conducting a clinical trial in Australia</w:t>
      </w:r>
    </w:p>
    <w:p w14:paraId="5BE592B7" w14:textId="029C1F9A" w:rsidR="00295747" w:rsidRPr="005B6856" w:rsidRDefault="003E6BF7" w:rsidP="00201289">
      <w:pPr>
        <w:pStyle w:val="ListParagraph"/>
        <w:numPr>
          <w:ilvl w:val="0"/>
          <w:numId w:val="24"/>
        </w:numPr>
        <w:spacing w:before="0"/>
        <w:ind w:left="284" w:hanging="284"/>
        <w:rPr>
          <w:sz w:val="20"/>
          <w:szCs w:val="20"/>
        </w:rPr>
      </w:pPr>
      <w:r>
        <w:rPr>
          <w:sz w:val="20"/>
          <w:szCs w:val="20"/>
        </w:rPr>
        <w:t>is</w:t>
      </w:r>
      <w:r w:rsidRPr="005B6856">
        <w:rPr>
          <w:sz w:val="20"/>
          <w:szCs w:val="20"/>
        </w:rPr>
        <w:t xml:space="preserve"> </w:t>
      </w:r>
      <w:r w:rsidR="00295747" w:rsidRPr="005B6856">
        <w:rPr>
          <w:sz w:val="20"/>
          <w:szCs w:val="20"/>
        </w:rPr>
        <w:t>involved with the supply of Proprietary Ingredients</w:t>
      </w:r>
    </w:p>
    <w:p w14:paraId="0830488C" w14:textId="4829ACD5" w:rsidR="004E2F5E" w:rsidRPr="00201289" w:rsidRDefault="00295747" w:rsidP="00201289">
      <w:pPr>
        <w:pStyle w:val="ListParagraph"/>
        <w:widowControl w:val="0"/>
        <w:numPr>
          <w:ilvl w:val="0"/>
          <w:numId w:val="24"/>
        </w:numPr>
        <w:autoSpaceDE w:val="0"/>
        <w:autoSpaceDN w:val="0"/>
        <w:adjustRightInd/>
        <w:snapToGrid/>
        <w:spacing w:before="0" w:after="280" w:line="240" w:lineRule="auto"/>
        <w:ind w:left="284" w:hanging="284"/>
        <w:contextualSpacing w:val="0"/>
        <w:rPr>
          <w:rFonts w:asciiTheme="majorHAnsi" w:hAnsiTheme="majorHAnsi" w:cstheme="majorHAnsi"/>
          <w:sz w:val="18"/>
          <w:szCs w:val="18"/>
        </w:rPr>
      </w:pPr>
      <w:r w:rsidRPr="005B6856">
        <w:rPr>
          <w:sz w:val="20"/>
          <w:szCs w:val="20"/>
        </w:rPr>
        <w:t>provides regulatory services on behalf of another organisation mentioned above</w:t>
      </w:r>
      <w:r w:rsidRPr="005B6856">
        <w:rPr>
          <w:spacing w:val="-14"/>
          <w:sz w:val="20"/>
          <w:szCs w:val="20"/>
        </w:rPr>
        <w:t xml:space="preserve"> </w:t>
      </w:r>
      <w:r w:rsidRPr="005B6856">
        <w:rPr>
          <w:sz w:val="20"/>
          <w:szCs w:val="20"/>
        </w:rPr>
        <w:t>(Agents).</w:t>
      </w:r>
    </w:p>
    <w:p w14:paraId="3F5BD5BC" w14:textId="78B14AD0" w:rsidR="00C54F37" w:rsidRPr="005B6856" w:rsidRDefault="00594D0B" w:rsidP="008D5420">
      <w:pPr>
        <w:spacing w:before="0"/>
        <w:rPr>
          <w:rFonts w:asciiTheme="majorHAnsi" w:hAnsiTheme="majorHAnsi" w:cstheme="majorHAnsi"/>
          <w:sz w:val="18"/>
          <w:szCs w:val="18"/>
        </w:rPr>
      </w:pPr>
      <w:r w:rsidRPr="005B6856">
        <w:rPr>
          <w:color w:val="000000"/>
          <w:sz w:val="18"/>
          <w:szCs w:val="18"/>
        </w:rPr>
        <w:t>This form collects information about the legal entity making applications under the</w:t>
      </w:r>
      <w:r w:rsidRPr="005B6856">
        <w:rPr>
          <w:rStyle w:val="apple-converted-space"/>
          <w:color w:val="000000"/>
          <w:sz w:val="18"/>
          <w:szCs w:val="18"/>
        </w:rPr>
        <w:t> </w:t>
      </w:r>
      <w:r w:rsidRPr="005B6856">
        <w:rPr>
          <w:rStyle w:val="pubtitle"/>
          <w:i/>
          <w:iCs/>
          <w:color w:val="000000"/>
          <w:sz w:val="18"/>
          <w:szCs w:val="18"/>
        </w:rPr>
        <w:t>Therapeutic Goods A</w:t>
      </w:r>
      <w:r w:rsidR="00CE3900">
        <w:rPr>
          <w:rStyle w:val="pubtitle"/>
          <w:i/>
          <w:iCs/>
          <w:color w:val="000000"/>
          <w:sz w:val="18"/>
          <w:szCs w:val="18"/>
        </w:rPr>
        <w:t>ct</w:t>
      </w:r>
      <w:r w:rsidRPr="005B6856">
        <w:rPr>
          <w:rStyle w:val="pubtitle"/>
          <w:i/>
          <w:iCs/>
          <w:color w:val="000000"/>
          <w:sz w:val="18"/>
          <w:szCs w:val="18"/>
        </w:rPr>
        <w:t xml:space="preserve"> 1989</w:t>
      </w:r>
      <w:r w:rsidRPr="005B6856">
        <w:rPr>
          <w:rStyle w:val="apple-converted-space"/>
          <w:color w:val="000000"/>
          <w:sz w:val="18"/>
          <w:szCs w:val="18"/>
        </w:rPr>
        <w:t> </w:t>
      </w:r>
      <w:r w:rsidRPr="005B6856">
        <w:rPr>
          <w:color w:val="000000"/>
          <w:sz w:val="18"/>
          <w:szCs w:val="18"/>
        </w:rPr>
        <w:t>and the authority granted by that entity to other</w:t>
      </w:r>
      <w:r w:rsidR="003E6BF7">
        <w:rPr>
          <w:color w:val="000000"/>
          <w:sz w:val="18"/>
          <w:szCs w:val="18"/>
        </w:rPr>
        <w:t>s</w:t>
      </w:r>
      <w:r w:rsidRPr="005B6856">
        <w:rPr>
          <w:color w:val="000000"/>
          <w:sz w:val="18"/>
          <w:szCs w:val="18"/>
        </w:rPr>
        <w:t xml:space="preserve"> to make applications on its behalf.</w:t>
      </w:r>
      <w:r w:rsidR="00C54F37" w:rsidRPr="005B6856">
        <w:rPr>
          <w:color w:val="000000"/>
          <w:sz w:val="18"/>
          <w:szCs w:val="18"/>
        </w:rPr>
        <w:t xml:space="preserve"> </w:t>
      </w:r>
      <w:r w:rsidR="00C54F37" w:rsidRPr="005B6856">
        <w:rPr>
          <w:sz w:val="18"/>
          <w:szCs w:val="18"/>
        </w:rPr>
        <w:t xml:space="preserve">Please refer to the following link for </w:t>
      </w:r>
      <w:hyperlink r:id="rId10" w:history="1">
        <w:r w:rsidR="00822B9E" w:rsidRPr="00822B9E">
          <w:rPr>
            <w:rStyle w:val="Hyperlink"/>
            <w:sz w:val="18"/>
            <w:szCs w:val="18"/>
          </w:rPr>
          <w:t>TGA Business Services (TBS) Terms and Conditions</w:t>
        </w:r>
      </w:hyperlink>
      <w:r w:rsidR="00822B9E" w:rsidRPr="00822B9E">
        <w:rPr>
          <w:sz w:val="18"/>
          <w:szCs w:val="18"/>
        </w:rPr>
        <w:t>.</w:t>
      </w:r>
    </w:p>
    <w:p w14:paraId="412373F3" w14:textId="64561691" w:rsidR="00DC7445" w:rsidRPr="00830CD5" w:rsidRDefault="00CE112A" w:rsidP="007B5E75">
      <w:pPr>
        <w:pStyle w:val="Heading2"/>
        <w:spacing w:before="240" w:after="120"/>
        <w:rPr>
          <w:sz w:val="28"/>
          <w:szCs w:val="28"/>
        </w:rPr>
      </w:pPr>
      <w:r w:rsidRPr="008D5420">
        <w:rPr>
          <w:szCs w:val="32"/>
        </w:rPr>
        <w:t>Section 1</w:t>
      </w:r>
      <w:r w:rsidR="008D5420" w:rsidRPr="008D5420">
        <w:rPr>
          <w:szCs w:val="32"/>
        </w:rPr>
        <w:t>.</w:t>
      </w:r>
      <w:r>
        <w:rPr>
          <w:sz w:val="28"/>
          <w:szCs w:val="28"/>
        </w:rPr>
        <w:t xml:space="preserve"> </w:t>
      </w:r>
      <w:r w:rsidR="00594D0B" w:rsidRPr="008D5420">
        <w:rPr>
          <w:szCs w:val="32"/>
        </w:rPr>
        <w:t xml:space="preserve">Organisation </w:t>
      </w:r>
      <w:r w:rsidR="00B345DA">
        <w:rPr>
          <w:szCs w:val="32"/>
        </w:rPr>
        <w:t>d</w:t>
      </w:r>
      <w:r w:rsidR="00594D0B" w:rsidRPr="008D5420">
        <w:rPr>
          <w:szCs w:val="32"/>
        </w:rPr>
        <w:t>etails</w:t>
      </w:r>
    </w:p>
    <w:p w14:paraId="08240547" w14:textId="17F0FA1F" w:rsidR="00FF71FF" w:rsidRDefault="005B6856" w:rsidP="007B5E75">
      <w:pPr>
        <w:spacing w:before="120"/>
        <w:rPr>
          <w:sz w:val="20"/>
          <w:szCs w:val="20"/>
        </w:rPr>
      </w:pPr>
      <w:r w:rsidRPr="005B6856">
        <w:rPr>
          <w:b/>
          <w:sz w:val="20"/>
          <w:szCs w:val="20"/>
        </w:rPr>
        <w:t>N</w:t>
      </w:r>
      <w:r w:rsidR="00594D0B" w:rsidRPr="005B6856">
        <w:rPr>
          <w:b/>
          <w:sz w:val="20"/>
          <w:szCs w:val="20"/>
        </w:rPr>
        <w:t>ote:</w:t>
      </w:r>
      <w:r w:rsidR="00594D0B" w:rsidRPr="005B6856">
        <w:rPr>
          <w:sz w:val="20"/>
          <w:szCs w:val="20"/>
        </w:rPr>
        <w:t xml:space="preserve"> Sponsor</w:t>
      </w:r>
      <w:r w:rsidR="00A01DEA" w:rsidRPr="005B6856">
        <w:rPr>
          <w:sz w:val="20"/>
          <w:szCs w:val="20"/>
        </w:rPr>
        <w:t>s must be located in Australia</w:t>
      </w:r>
    </w:p>
    <w:p w14:paraId="12B82BCA" w14:textId="633DD231" w:rsidR="001959C4" w:rsidRPr="005B6856" w:rsidRDefault="001959C4" w:rsidP="00D24DEE">
      <w:pPr>
        <w:spacing w:before="120" w:after="40"/>
        <w:rPr>
          <w:sz w:val="20"/>
          <w:szCs w:val="20"/>
        </w:rPr>
      </w:pPr>
      <w:r w:rsidRPr="001959C4">
        <w:rPr>
          <w:b/>
          <w:bCs/>
          <w:color w:val="FF0000"/>
        </w:rPr>
        <w:t>*</w:t>
      </w:r>
      <w:r w:rsidRPr="00D24DEE">
        <w:rPr>
          <w:b/>
          <w:bCs/>
          <w:sz w:val="20"/>
          <w:szCs w:val="20"/>
        </w:rPr>
        <w:t>Organisation details</w:t>
      </w:r>
      <w:r w:rsidR="00D24DEE" w:rsidRPr="00D24DEE">
        <w:rPr>
          <w:b/>
          <w:bCs/>
          <w:sz w:val="20"/>
          <w:szCs w:val="20"/>
        </w:rPr>
        <w:t>:</w:t>
      </w:r>
    </w:p>
    <w:p w14:paraId="4953803D" w14:textId="49A09177" w:rsidR="00B345DA" w:rsidRPr="005E0FF1" w:rsidRDefault="005E0FF1" w:rsidP="00B345DA">
      <w:pPr>
        <w:spacing w:before="0" w:after="120"/>
        <w:rPr>
          <w:b/>
          <w:sz w:val="20"/>
          <w:szCs w:val="20"/>
        </w:rPr>
      </w:pPr>
      <w:r w:rsidRPr="00021922">
        <w:rPr>
          <w:rFonts w:asciiTheme="majorHAnsi" w:eastAsia="MS Gothic" w:hAnsiTheme="majorHAnsi" w:cstheme="majorHAnsi"/>
          <w:b/>
          <w:sz w:val="20"/>
          <w:szCs w:val="20"/>
        </w:rPr>
        <w:fldChar w:fldCharType="begin">
          <w:ffData>
            <w:name w:val="Check1"/>
            <w:enabled/>
            <w:calcOnExit w:val="0"/>
            <w:helpText w:type="text" w:val="Select if your organisation is a sponsor"/>
            <w:statusText w:type="text" w:val="Sponsor"/>
            <w:checkBox>
              <w:sizeAuto/>
              <w:default w:val="0"/>
            </w:checkBox>
          </w:ffData>
        </w:fldChar>
      </w:r>
      <w:bookmarkStart w:id="0" w:name="Check1"/>
      <w:r w:rsidRPr="00021922">
        <w:rPr>
          <w:rFonts w:asciiTheme="majorHAnsi" w:eastAsia="MS Gothic" w:hAnsiTheme="majorHAnsi" w:cstheme="majorHAnsi"/>
          <w:b/>
          <w:sz w:val="20"/>
          <w:szCs w:val="20"/>
        </w:rPr>
        <w:instrText xml:space="preserve"> FORMCHECKBOX </w:instrText>
      </w:r>
      <w:r w:rsidRPr="00021922">
        <w:rPr>
          <w:rFonts w:asciiTheme="majorHAnsi" w:eastAsia="MS Gothic" w:hAnsiTheme="majorHAnsi" w:cstheme="majorHAnsi"/>
          <w:b/>
          <w:sz w:val="20"/>
          <w:szCs w:val="20"/>
        </w:rPr>
      </w:r>
      <w:r w:rsidRPr="00021922">
        <w:rPr>
          <w:rFonts w:asciiTheme="majorHAnsi" w:eastAsia="MS Gothic" w:hAnsiTheme="majorHAnsi" w:cstheme="majorHAnsi"/>
          <w:b/>
          <w:sz w:val="20"/>
          <w:szCs w:val="20"/>
        </w:rPr>
        <w:fldChar w:fldCharType="separate"/>
      </w:r>
      <w:r w:rsidRPr="00021922">
        <w:rPr>
          <w:rFonts w:asciiTheme="majorHAnsi" w:eastAsia="MS Gothic" w:hAnsiTheme="majorHAnsi" w:cstheme="majorHAnsi"/>
          <w:b/>
          <w:sz w:val="20"/>
          <w:szCs w:val="20"/>
        </w:rPr>
        <w:fldChar w:fldCharType="end"/>
      </w:r>
      <w:bookmarkEnd w:id="0"/>
      <w:r w:rsidRPr="00021922">
        <w:rPr>
          <w:rFonts w:asciiTheme="majorHAnsi" w:hAnsiTheme="majorHAnsi" w:cstheme="majorHAnsi"/>
          <w:b/>
          <w:sz w:val="20"/>
          <w:szCs w:val="20"/>
        </w:rPr>
        <w:t xml:space="preserve">  </w:t>
      </w:r>
      <w:r w:rsidR="00B345DA" w:rsidRPr="00021922">
        <w:rPr>
          <w:rFonts w:asciiTheme="majorHAnsi" w:hAnsiTheme="majorHAnsi" w:cstheme="majorHAnsi"/>
          <w:b/>
          <w:sz w:val="20"/>
          <w:szCs w:val="20"/>
        </w:rPr>
        <w:t>Sponsor</w:t>
      </w:r>
      <w:r w:rsidR="00B345DA" w:rsidRPr="00021922">
        <w:rPr>
          <w:rFonts w:asciiTheme="majorHAnsi" w:hAnsiTheme="majorHAnsi" w:cstheme="majorHAnsi"/>
          <w:sz w:val="20"/>
          <w:szCs w:val="20"/>
        </w:rPr>
        <w:t xml:space="preserve"> </w:t>
      </w:r>
      <w:r w:rsidR="00B345DA" w:rsidRPr="005B6856">
        <w:rPr>
          <w:sz w:val="18"/>
          <w:szCs w:val="18"/>
        </w:rPr>
        <w:t xml:space="preserve">- </w:t>
      </w:r>
      <w:r w:rsidR="00B345DA">
        <w:rPr>
          <w:sz w:val="18"/>
          <w:szCs w:val="18"/>
        </w:rPr>
        <w:t>a</w:t>
      </w:r>
      <w:r w:rsidR="00B345DA" w:rsidRPr="005B6856">
        <w:rPr>
          <w:sz w:val="18"/>
          <w:szCs w:val="18"/>
        </w:rPr>
        <w:t xml:space="preserve"> sponsor must be a resident of Australia or be an incorporated body in Australia and conducting business in Australia where the representative of the company is residing in Australia. Additional information is available on the TGA website at: </w:t>
      </w:r>
      <w:hyperlink r:id="rId11" w:history="1">
        <w:r w:rsidR="00B345DA" w:rsidRPr="005B6856">
          <w:rPr>
            <w:rStyle w:val="Hyperlink"/>
            <w:sz w:val="18"/>
            <w:szCs w:val="18"/>
          </w:rPr>
          <w:t>Role of the sponsor</w:t>
        </w:r>
      </w:hyperlink>
    </w:p>
    <w:p w14:paraId="236B898A" w14:textId="1B7BE9CA" w:rsidR="00B345DA" w:rsidRPr="005B6856" w:rsidRDefault="005E0FF1" w:rsidP="00B345DA">
      <w:pPr>
        <w:tabs>
          <w:tab w:val="left" w:pos="284"/>
        </w:tabs>
        <w:spacing w:before="120" w:after="120"/>
        <w:rPr>
          <w:sz w:val="20"/>
          <w:szCs w:val="20"/>
        </w:rPr>
      </w:pPr>
      <w:r w:rsidRPr="00021922">
        <w:rPr>
          <w:rFonts w:asciiTheme="majorHAnsi" w:eastAsia="MS Gothic" w:hAnsiTheme="majorHAnsi" w:cstheme="majorHAnsi"/>
          <w:b/>
          <w:sz w:val="20"/>
          <w:szCs w:val="20"/>
        </w:rPr>
        <w:fldChar w:fldCharType="begin">
          <w:ffData>
            <w:name w:val="Check2"/>
            <w:enabled/>
            <w:calcOnExit w:val="0"/>
            <w:helpText w:type="text" w:val="Select if your organisation is a manufacturer"/>
            <w:statusText w:type="text" w:val="Manufacturer"/>
            <w:checkBox>
              <w:sizeAuto/>
              <w:default w:val="0"/>
            </w:checkBox>
          </w:ffData>
        </w:fldChar>
      </w:r>
      <w:bookmarkStart w:id="1" w:name="Check2"/>
      <w:r w:rsidRPr="00021922">
        <w:rPr>
          <w:rFonts w:asciiTheme="majorHAnsi" w:eastAsia="MS Gothic" w:hAnsiTheme="majorHAnsi" w:cstheme="majorHAnsi"/>
          <w:b/>
          <w:sz w:val="20"/>
          <w:szCs w:val="20"/>
        </w:rPr>
        <w:instrText xml:space="preserve"> FORMCHECKBOX </w:instrText>
      </w:r>
      <w:r w:rsidRPr="00021922">
        <w:rPr>
          <w:rFonts w:asciiTheme="majorHAnsi" w:eastAsia="MS Gothic" w:hAnsiTheme="majorHAnsi" w:cstheme="majorHAnsi"/>
          <w:b/>
          <w:sz w:val="20"/>
          <w:szCs w:val="20"/>
        </w:rPr>
      </w:r>
      <w:r w:rsidRPr="00021922">
        <w:rPr>
          <w:rFonts w:asciiTheme="majorHAnsi" w:eastAsia="MS Gothic" w:hAnsiTheme="majorHAnsi" w:cstheme="majorHAnsi"/>
          <w:b/>
          <w:sz w:val="20"/>
          <w:szCs w:val="20"/>
        </w:rPr>
        <w:fldChar w:fldCharType="separate"/>
      </w:r>
      <w:r w:rsidRPr="00021922">
        <w:rPr>
          <w:rFonts w:asciiTheme="majorHAnsi" w:eastAsia="MS Gothic" w:hAnsiTheme="majorHAnsi" w:cstheme="majorHAnsi"/>
          <w:b/>
          <w:sz w:val="20"/>
          <w:szCs w:val="20"/>
        </w:rPr>
        <w:fldChar w:fldCharType="end"/>
      </w:r>
      <w:bookmarkEnd w:id="1"/>
      <w:r w:rsidR="00B345DA" w:rsidRPr="00021922">
        <w:rPr>
          <w:rFonts w:asciiTheme="majorHAnsi" w:hAnsiTheme="majorHAnsi" w:cstheme="majorHAnsi"/>
          <w:b/>
          <w:sz w:val="20"/>
          <w:szCs w:val="20"/>
        </w:rPr>
        <w:t xml:space="preserve">  Manufacturer</w:t>
      </w:r>
      <w:r w:rsidR="00B345DA" w:rsidRPr="00B848D6">
        <w:rPr>
          <w:sz w:val="16"/>
          <w:szCs w:val="16"/>
        </w:rPr>
        <w:t xml:space="preserve"> </w:t>
      </w:r>
      <w:r w:rsidR="00B345DA">
        <w:rPr>
          <w:sz w:val="18"/>
          <w:szCs w:val="18"/>
        </w:rPr>
        <w:t>–</w:t>
      </w:r>
      <w:r w:rsidR="00B345DA" w:rsidRPr="005B6856">
        <w:rPr>
          <w:sz w:val="18"/>
          <w:szCs w:val="18"/>
        </w:rPr>
        <w:t xml:space="preserve"> </w:t>
      </w:r>
      <w:r w:rsidR="00B345DA">
        <w:rPr>
          <w:sz w:val="18"/>
          <w:szCs w:val="18"/>
        </w:rPr>
        <w:t xml:space="preserve">a manufacturer is </w:t>
      </w:r>
      <w:r w:rsidR="00B345DA" w:rsidRPr="005B6856">
        <w:rPr>
          <w:sz w:val="18"/>
          <w:szCs w:val="18"/>
        </w:rPr>
        <w:t xml:space="preserve">a business or individual that produces goods. Additional information is available on the TGA website at: </w:t>
      </w:r>
      <w:hyperlink r:id="rId12" w:history="1">
        <w:r w:rsidR="00B345DA" w:rsidRPr="005B6856">
          <w:rPr>
            <w:rStyle w:val="Hyperlink"/>
            <w:sz w:val="18"/>
            <w:szCs w:val="18"/>
          </w:rPr>
          <w:t>Manufacture of therapeutic goods</w:t>
        </w:r>
      </w:hyperlink>
    </w:p>
    <w:p w14:paraId="6F8843C1" w14:textId="150E1DBD" w:rsidR="00B345DA" w:rsidRPr="005B6856" w:rsidRDefault="005E0FF1" w:rsidP="00B345DA">
      <w:pPr>
        <w:spacing w:before="120" w:after="0"/>
        <w:rPr>
          <w:sz w:val="20"/>
          <w:szCs w:val="20"/>
        </w:rPr>
      </w:pPr>
      <w:r w:rsidRPr="00021922">
        <w:rPr>
          <w:rFonts w:eastAsia="MS Gothic"/>
          <w:b/>
          <w:sz w:val="20"/>
          <w:szCs w:val="20"/>
        </w:rPr>
        <w:fldChar w:fldCharType="begin">
          <w:ffData>
            <w:name w:val="Check3"/>
            <w:enabled/>
            <w:calcOnExit w:val="0"/>
            <w:helpText w:type="text" w:val="Select if your organisation is an agent"/>
            <w:statusText w:type="text" w:val="Agent"/>
            <w:checkBox>
              <w:sizeAuto/>
              <w:default w:val="0"/>
            </w:checkBox>
          </w:ffData>
        </w:fldChar>
      </w:r>
      <w:bookmarkStart w:id="2" w:name="Check3"/>
      <w:r w:rsidRPr="00021922">
        <w:rPr>
          <w:rFonts w:eastAsia="MS Gothic"/>
          <w:b/>
          <w:sz w:val="20"/>
          <w:szCs w:val="20"/>
        </w:rPr>
        <w:instrText xml:space="preserve"> FORMCHECKBOX </w:instrText>
      </w:r>
      <w:r w:rsidRPr="00021922">
        <w:rPr>
          <w:rFonts w:eastAsia="MS Gothic"/>
          <w:b/>
          <w:sz w:val="20"/>
          <w:szCs w:val="20"/>
        </w:rPr>
      </w:r>
      <w:r w:rsidRPr="00021922">
        <w:rPr>
          <w:rFonts w:eastAsia="MS Gothic"/>
          <w:b/>
          <w:sz w:val="20"/>
          <w:szCs w:val="20"/>
        </w:rPr>
        <w:fldChar w:fldCharType="separate"/>
      </w:r>
      <w:r w:rsidRPr="00021922">
        <w:rPr>
          <w:rFonts w:eastAsia="MS Gothic"/>
          <w:b/>
          <w:sz w:val="20"/>
          <w:szCs w:val="20"/>
        </w:rPr>
        <w:fldChar w:fldCharType="end"/>
      </w:r>
      <w:bookmarkEnd w:id="2"/>
      <w:r w:rsidR="00B345DA" w:rsidRPr="00021922">
        <w:rPr>
          <w:b/>
          <w:sz w:val="20"/>
          <w:szCs w:val="20"/>
        </w:rPr>
        <w:t xml:space="preserve">  Agent</w:t>
      </w:r>
      <w:r w:rsidR="00B345DA" w:rsidRPr="00021922">
        <w:rPr>
          <w:sz w:val="20"/>
          <w:szCs w:val="20"/>
        </w:rPr>
        <w:t xml:space="preserve"> </w:t>
      </w:r>
      <w:r w:rsidR="00B345DA">
        <w:rPr>
          <w:sz w:val="18"/>
          <w:szCs w:val="18"/>
        </w:rPr>
        <w:t>–</w:t>
      </w:r>
      <w:r w:rsidR="00B345DA" w:rsidRPr="005B6856">
        <w:rPr>
          <w:sz w:val="18"/>
          <w:szCs w:val="18"/>
        </w:rPr>
        <w:t xml:space="preserve"> </w:t>
      </w:r>
      <w:r w:rsidR="00B345DA">
        <w:rPr>
          <w:sz w:val="18"/>
          <w:szCs w:val="18"/>
        </w:rPr>
        <w:t>an agent is a r</w:t>
      </w:r>
      <w:r w:rsidR="00B345DA" w:rsidRPr="005B6856">
        <w:rPr>
          <w:sz w:val="18"/>
          <w:szCs w:val="18"/>
        </w:rPr>
        <w:t>egulatory affairs consultant offer</w:t>
      </w:r>
      <w:r w:rsidR="00B345DA">
        <w:rPr>
          <w:sz w:val="18"/>
          <w:szCs w:val="18"/>
        </w:rPr>
        <w:t>ing</w:t>
      </w:r>
      <w:r w:rsidR="00B345DA" w:rsidRPr="005B6856">
        <w:rPr>
          <w:sz w:val="18"/>
          <w:szCs w:val="18"/>
        </w:rPr>
        <w:t xml:space="preserve"> services, including advice and assistance, in relation to regulatory requirements. Additional information is available on the TGA website: </w:t>
      </w:r>
      <w:hyperlink r:id="rId13" w:history="1">
        <w:r w:rsidR="00B345DA" w:rsidRPr="005B6856">
          <w:rPr>
            <w:rStyle w:val="Hyperlink"/>
            <w:sz w:val="18"/>
            <w:szCs w:val="18"/>
          </w:rPr>
          <w:t>Regulatory affairs consultants</w:t>
        </w:r>
      </w:hyperlink>
    </w:p>
    <w:p w14:paraId="591C3A12" w14:textId="38FFD322" w:rsidR="005C025A" w:rsidRDefault="005C025A" w:rsidP="001959C4">
      <w:pPr>
        <w:adjustRightInd/>
        <w:snapToGrid/>
        <w:spacing w:before="0" w:after="0" w:line="240" w:lineRule="auto"/>
        <w:rPr>
          <w:b/>
          <w:sz w:val="20"/>
          <w:szCs w:val="20"/>
        </w:rPr>
      </w:pPr>
    </w:p>
    <w:sdt>
      <w:sdtPr>
        <w:rPr>
          <w:b/>
          <w:bCs/>
          <w:color w:val="FF0000"/>
        </w:rPr>
        <w:id w:val="-1823188433"/>
        <w:lock w:val="contentLocked"/>
        <w:placeholder>
          <w:docPart w:val="DefaultPlaceholder_-1854013440"/>
        </w:placeholder>
        <w:group/>
      </w:sdtPr>
      <w:sdtEndPr>
        <w:rPr>
          <w:rFonts w:eastAsia="Times New Roman"/>
          <w:bCs w:val="0"/>
          <w:color w:val="auto"/>
          <w:sz w:val="20"/>
          <w:szCs w:val="20"/>
          <w:lang w:eastAsia="en-AU"/>
        </w:rPr>
      </w:sdtEndPr>
      <w:sdtContent>
        <w:p w14:paraId="6EA3F220" w14:textId="4CF40D2E" w:rsidR="004E2F5E" w:rsidRPr="00795427" w:rsidRDefault="00185AEB" w:rsidP="00D24DEE">
          <w:pPr>
            <w:adjustRightInd/>
            <w:snapToGrid/>
            <w:spacing w:after="120" w:line="240" w:lineRule="auto"/>
            <w:rPr>
              <w:rFonts w:eastAsia="Times New Roman"/>
              <w:b/>
              <w:sz w:val="20"/>
              <w:szCs w:val="20"/>
              <w:lang w:eastAsia="en-AU"/>
            </w:rPr>
          </w:pPr>
          <w:r w:rsidRPr="004A1724">
            <w:rPr>
              <w:b/>
              <w:bCs/>
              <w:color w:val="FF0000"/>
            </w:rPr>
            <w:t>*</w:t>
          </w:r>
          <w:r w:rsidR="004E2F5E" w:rsidRPr="00BF7B70">
            <w:rPr>
              <w:rFonts w:eastAsia="Times New Roman"/>
              <w:b/>
              <w:sz w:val="20"/>
              <w:szCs w:val="20"/>
              <w:lang w:eastAsia="en-AU"/>
            </w:rPr>
            <w:t xml:space="preserve">Indicate the business activity of the client for whom </w:t>
          </w:r>
          <w:r w:rsidRPr="00BF7B70">
            <w:rPr>
              <w:rFonts w:eastAsia="Times New Roman"/>
              <w:b/>
              <w:sz w:val="20"/>
              <w:szCs w:val="20"/>
              <w:lang w:eastAsia="en-AU"/>
            </w:rPr>
            <w:t xml:space="preserve">you are supplying information </w:t>
          </w:r>
          <w:r w:rsidR="00B848D6" w:rsidRPr="00BF7B70">
            <w:rPr>
              <w:rFonts w:eastAsia="Times New Roman"/>
              <w:b/>
              <w:sz w:val="20"/>
              <w:szCs w:val="20"/>
              <w:lang w:eastAsia="en-AU"/>
            </w:rPr>
            <w:t>(tick all that apply)</w:t>
          </w:r>
          <w:r w:rsidR="005D6E06">
            <w:rPr>
              <w:rFonts w:eastAsia="Times New Roman"/>
              <w:b/>
              <w:sz w:val="20"/>
              <w:szCs w:val="20"/>
              <w:lang w:eastAsia="en-AU"/>
            </w:rPr>
            <w:t>.</w:t>
          </w:r>
        </w:p>
        <w:sdt>
          <w:sdtPr>
            <w:rPr>
              <w:bCs/>
              <w:sz w:val="24"/>
              <w:szCs w:val="18"/>
            </w:rPr>
            <w:id w:val="-976380056"/>
            <w:lock w:val="contentLocked"/>
            <w:placeholder>
              <w:docPart w:val="DefaultPlaceholder_-1854013440"/>
            </w:placeholder>
            <w:group/>
          </w:sdtPr>
          <w:sdtEndPr>
            <w:rPr>
              <w:rFonts w:eastAsia="Times New Roman"/>
              <w:b/>
              <w:bCs w:val="0"/>
              <w:sz w:val="20"/>
              <w:szCs w:val="20"/>
              <w:lang w:eastAsia="en-AU"/>
            </w:rPr>
          </w:sdtEndPr>
          <w:sdtContent>
            <w:tbl>
              <w:tblPr>
                <w:tblW w:w="92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1984"/>
                <w:gridCol w:w="1842"/>
                <w:gridCol w:w="2693"/>
              </w:tblGrid>
              <w:tr w:rsidR="004E2F5E" w:rsidRPr="005B6856" w14:paraId="0618A984" w14:textId="77777777" w:rsidTr="0065023D">
                <w:trPr>
                  <w:cantSplit/>
                </w:trPr>
                <w:tc>
                  <w:tcPr>
                    <w:tcW w:w="2693" w:type="dxa"/>
                    <w:tcBorders>
                      <w:top w:val="nil"/>
                      <w:left w:val="nil"/>
                      <w:bottom w:val="nil"/>
                      <w:right w:val="nil"/>
                    </w:tcBorders>
                    <w:hideMark/>
                  </w:tcPr>
                  <w:p w14:paraId="228CA8F1" w14:textId="39708972" w:rsidR="004E2F5E" w:rsidRPr="005B6856" w:rsidRDefault="00674F1D" w:rsidP="00992ACB">
                    <w:pPr>
                      <w:adjustRightInd/>
                      <w:snapToGrid/>
                      <w:spacing w:before="0" w:after="0" w:line="240" w:lineRule="auto"/>
                      <w:ind w:left="-113"/>
                      <w:rPr>
                        <w:rFonts w:eastAsia="Times New Roman"/>
                        <w:bCs/>
                        <w:sz w:val="18"/>
                        <w:szCs w:val="18"/>
                        <w:lang w:eastAsia="en-AU"/>
                      </w:rPr>
                    </w:pPr>
                    <w:sdt>
                      <w:sdtPr>
                        <w:rPr>
                          <w:bCs/>
                          <w:sz w:val="24"/>
                          <w:szCs w:val="18"/>
                        </w:rPr>
                        <w:id w:val="54213440"/>
                        <w14:checkbox>
                          <w14:checked w14:val="0"/>
                          <w14:checkedState w14:val="0061" w14:font="Webdings"/>
                          <w14:uncheckedState w14:val="2610" w14:font="MS Gothic"/>
                        </w14:checkbox>
                      </w:sdtPr>
                      <w:sdtEndPr/>
                      <w:sdtContent>
                        <w:r w:rsidR="005E0FF1">
                          <w:rPr>
                            <w:rFonts w:ascii="MS Gothic" w:eastAsia="MS Gothic" w:hAnsi="MS Gothic" w:hint="eastAsia"/>
                            <w:bCs/>
                            <w:sz w:val="24"/>
                            <w:szCs w:val="18"/>
                          </w:rPr>
                          <w:t>☐</w:t>
                        </w:r>
                      </w:sdtContent>
                    </w:sdt>
                    <w:r w:rsidR="0065023D" w:rsidRPr="005B6856">
                      <w:rPr>
                        <w:rFonts w:eastAsia="Times New Roman"/>
                        <w:bCs/>
                        <w:sz w:val="18"/>
                        <w:szCs w:val="18"/>
                        <w:lang w:eastAsia="en-AU"/>
                      </w:rPr>
                      <w:t xml:space="preserve"> </w:t>
                    </w:r>
                    <w:r w:rsidR="00B16B8E" w:rsidRPr="005B6856">
                      <w:rPr>
                        <w:rFonts w:eastAsia="Times New Roman"/>
                        <w:bCs/>
                        <w:sz w:val="18"/>
                        <w:szCs w:val="18"/>
                        <w:lang w:eastAsia="en-AU"/>
                      </w:rPr>
                      <w:t xml:space="preserve"> </w:t>
                    </w:r>
                    <w:r w:rsidR="004E2F5E" w:rsidRPr="005D6E06">
                      <w:rPr>
                        <w:rFonts w:eastAsia="Times New Roman"/>
                        <w:b/>
                        <w:sz w:val="20"/>
                        <w:szCs w:val="20"/>
                        <w:lang w:eastAsia="en-AU"/>
                      </w:rPr>
                      <w:t>Prescription Medicines</w:t>
                    </w:r>
                  </w:p>
                </w:tc>
                <w:tc>
                  <w:tcPr>
                    <w:tcW w:w="1984" w:type="dxa"/>
                    <w:tcBorders>
                      <w:top w:val="nil"/>
                      <w:left w:val="nil"/>
                      <w:bottom w:val="nil"/>
                      <w:right w:val="nil"/>
                    </w:tcBorders>
                    <w:hideMark/>
                  </w:tcPr>
                  <w:p w14:paraId="0939EE03" w14:textId="3E174AEB" w:rsidR="004E2F5E" w:rsidRPr="005B6856" w:rsidRDefault="00674F1D" w:rsidP="005D6E06">
                    <w:pPr>
                      <w:adjustRightInd/>
                      <w:snapToGrid/>
                      <w:spacing w:before="0" w:after="0" w:line="240" w:lineRule="auto"/>
                      <w:ind w:right="-103" w:hanging="111"/>
                      <w:rPr>
                        <w:rFonts w:eastAsia="Times New Roman"/>
                        <w:bCs/>
                        <w:sz w:val="18"/>
                        <w:szCs w:val="18"/>
                        <w:lang w:eastAsia="en-AU"/>
                      </w:rPr>
                    </w:pPr>
                    <w:sdt>
                      <w:sdtPr>
                        <w:rPr>
                          <w:bCs/>
                          <w:sz w:val="24"/>
                          <w:szCs w:val="18"/>
                        </w:rPr>
                        <w:id w:val="-1737540663"/>
                        <w14:checkbox>
                          <w14:checked w14:val="0"/>
                          <w14:checkedState w14:val="0061" w14:font="Webdings"/>
                          <w14:uncheckedState w14:val="2610" w14:font="MS Gothic"/>
                        </w14:checkbox>
                      </w:sdtPr>
                      <w:sdtEndPr/>
                      <w:sdtContent>
                        <w:r w:rsidR="00FF5A72" w:rsidRPr="005B6856">
                          <w:rPr>
                            <w:rFonts w:ascii="Segoe UI Symbol" w:eastAsia="MS Gothic" w:hAnsi="Segoe UI Symbol" w:cs="Segoe UI Symbol"/>
                            <w:bCs/>
                            <w:sz w:val="24"/>
                            <w:szCs w:val="18"/>
                          </w:rPr>
                          <w:t>☐</w:t>
                        </w:r>
                      </w:sdtContent>
                    </w:sdt>
                    <w:r w:rsidR="0065023D" w:rsidRPr="005B6856">
                      <w:rPr>
                        <w:rFonts w:eastAsia="Times New Roman"/>
                        <w:bCs/>
                        <w:sz w:val="18"/>
                        <w:szCs w:val="18"/>
                        <w:lang w:eastAsia="en-AU"/>
                      </w:rPr>
                      <w:t xml:space="preserve"> </w:t>
                    </w:r>
                    <w:r w:rsidR="00B16B8E" w:rsidRPr="005B6856">
                      <w:rPr>
                        <w:rFonts w:eastAsia="Times New Roman"/>
                        <w:bCs/>
                        <w:sz w:val="18"/>
                        <w:szCs w:val="18"/>
                        <w:lang w:eastAsia="en-AU"/>
                      </w:rPr>
                      <w:t xml:space="preserve"> </w:t>
                    </w:r>
                    <w:r w:rsidR="004E2F5E" w:rsidRPr="005D6E06">
                      <w:rPr>
                        <w:rFonts w:eastAsia="Times New Roman"/>
                        <w:b/>
                        <w:sz w:val="20"/>
                        <w:szCs w:val="20"/>
                        <w:lang w:eastAsia="en-AU"/>
                      </w:rPr>
                      <w:t>Listed Medicines</w:t>
                    </w:r>
                  </w:p>
                </w:tc>
                <w:tc>
                  <w:tcPr>
                    <w:tcW w:w="1842" w:type="dxa"/>
                    <w:tcBorders>
                      <w:top w:val="nil"/>
                      <w:left w:val="nil"/>
                      <w:bottom w:val="nil"/>
                      <w:right w:val="nil"/>
                    </w:tcBorders>
                    <w:hideMark/>
                  </w:tcPr>
                  <w:p w14:paraId="0E6C8F02" w14:textId="446402A7" w:rsidR="004E2F5E" w:rsidRPr="005B6856" w:rsidRDefault="00674F1D" w:rsidP="004E2F5E">
                    <w:pPr>
                      <w:adjustRightInd/>
                      <w:snapToGrid/>
                      <w:spacing w:before="0" w:after="0" w:line="240" w:lineRule="auto"/>
                      <w:rPr>
                        <w:rFonts w:eastAsia="Times New Roman"/>
                        <w:bCs/>
                        <w:sz w:val="18"/>
                        <w:szCs w:val="18"/>
                        <w:lang w:eastAsia="en-AU"/>
                      </w:rPr>
                    </w:pPr>
                    <w:sdt>
                      <w:sdtPr>
                        <w:rPr>
                          <w:bCs/>
                          <w:sz w:val="24"/>
                          <w:szCs w:val="18"/>
                        </w:rPr>
                        <w:id w:val="1431546331"/>
                        <w14:checkbox>
                          <w14:checked w14:val="0"/>
                          <w14:checkedState w14:val="0061" w14:font="Webdings"/>
                          <w14:uncheckedState w14:val="2610" w14:font="MS Gothic"/>
                        </w14:checkbox>
                      </w:sdtPr>
                      <w:sdtEndPr/>
                      <w:sdtContent>
                        <w:r w:rsidR="00FF5A72" w:rsidRPr="005B6856">
                          <w:rPr>
                            <w:rFonts w:ascii="Segoe UI Symbol" w:eastAsia="MS Gothic" w:hAnsi="Segoe UI Symbol" w:cs="Segoe UI Symbol"/>
                            <w:bCs/>
                            <w:sz w:val="24"/>
                            <w:szCs w:val="18"/>
                          </w:rPr>
                          <w:t>☐</w:t>
                        </w:r>
                      </w:sdtContent>
                    </w:sdt>
                    <w:r w:rsidR="0065023D" w:rsidRPr="005B6856">
                      <w:rPr>
                        <w:rFonts w:eastAsia="Times New Roman"/>
                        <w:bCs/>
                        <w:sz w:val="18"/>
                        <w:szCs w:val="18"/>
                        <w:lang w:eastAsia="en-AU"/>
                      </w:rPr>
                      <w:t xml:space="preserve"> </w:t>
                    </w:r>
                    <w:r w:rsidR="00B16B8E" w:rsidRPr="005B6856">
                      <w:rPr>
                        <w:rFonts w:eastAsia="Times New Roman"/>
                        <w:bCs/>
                        <w:sz w:val="18"/>
                        <w:szCs w:val="18"/>
                        <w:lang w:eastAsia="en-AU"/>
                      </w:rPr>
                      <w:t xml:space="preserve"> </w:t>
                    </w:r>
                    <w:r w:rsidR="004E2F5E" w:rsidRPr="005D6E06">
                      <w:rPr>
                        <w:rFonts w:eastAsia="Times New Roman"/>
                        <w:b/>
                        <w:sz w:val="20"/>
                        <w:szCs w:val="20"/>
                        <w:lang w:eastAsia="en-AU"/>
                      </w:rPr>
                      <w:t>Blood Bank</w:t>
                    </w:r>
                  </w:p>
                </w:tc>
                <w:tc>
                  <w:tcPr>
                    <w:tcW w:w="2693" w:type="dxa"/>
                    <w:tcBorders>
                      <w:top w:val="nil"/>
                      <w:left w:val="nil"/>
                      <w:bottom w:val="nil"/>
                      <w:right w:val="nil"/>
                    </w:tcBorders>
                    <w:hideMark/>
                  </w:tcPr>
                  <w:p w14:paraId="75B6EFC1" w14:textId="1E86AEDD" w:rsidR="004E2F5E" w:rsidRPr="005B6856" w:rsidRDefault="00674F1D" w:rsidP="004E2F5E">
                    <w:pPr>
                      <w:adjustRightInd/>
                      <w:snapToGrid/>
                      <w:spacing w:before="0" w:after="0" w:line="240" w:lineRule="auto"/>
                      <w:rPr>
                        <w:rFonts w:eastAsia="Times New Roman"/>
                        <w:bCs/>
                        <w:sz w:val="18"/>
                        <w:szCs w:val="18"/>
                        <w:lang w:eastAsia="en-AU"/>
                      </w:rPr>
                    </w:pPr>
                    <w:sdt>
                      <w:sdtPr>
                        <w:rPr>
                          <w:bCs/>
                          <w:sz w:val="24"/>
                          <w:szCs w:val="18"/>
                        </w:rPr>
                        <w:id w:val="2037381759"/>
                        <w14:checkbox>
                          <w14:checked w14:val="0"/>
                          <w14:checkedState w14:val="0061" w14:font="Webdings"/>
                          <w14:uncheckedState w14:val="2610" w14:font="MS Gothic"/>
                        </w14:checkbox>
                      </w:sdtPr>
                      <w:sdtEndPr/>
                      <w:sdtContent>
                        <w:r w:rsidR="00FF5A72" w:rsidRPr="005B6856">
                          <w:rPr>
                            <w:rFonts w:ascii="Segoe UI Symbol" w:eastAsia="MS Gothic" w:hAnsi="Segoe UI Symbol" w:cs="Segoe UI Symbol"/>
                            <w:bCs/>
                            <w:sz w:val="24"/>
                            <w:szCs w:val="18"/>
                          </w:rPr>
                          <w:t>☐</w:t>
                        </w:r>
                      </w:sdtContent>
                    </w:sdt>
                    <w:r w:rsidR="0065023D" w:rsidRPr="005B6856">
                      <w:rPr>
                        <w:rFonts w:eastAsia="Times New Roman"/>
                        <w:bCs/>
                        <w:sz w:val="18"/>
                        <w:szCs w:val="18"/>
                        <w:lang w:eastAsia="en-AU"/>
                      </w:rPr>
                      <w:t xml:space="preserve"> </w:t>
                    </w:r>
                    <w:r w:rsidR="00B16B8E" w:rsidRPr="005B6856">
                      <w:rPr>
                        <w:rFonts w:eastAsia="Times New Roman"/>
                        <w:bCs/>
                        <w:sz w:val="18"/>
                        <w:szCs w:val="18"/>
                        <w:lang w:eastAsia="en-AU"/>
                      </w:rPr>
                      <w:t xml:space="preserve"> </w:t>
                    </w:r>
                    <w:r w:rsidR="002F3434" w:rsidRPr="005D6E06">
                      <w:rPr>
                        <w:rFonts w:eastAsia="Times New Roman"/>
                        <w:b/>
                        <w:sz w:val="20"/>
                        <w:szCs w:val="20"/>
                        <w:lang w:eastAsia="en-AU"/>
                      </w:rPr>
                      <w:t>Medical Devices</w:t>
                    </w:r>
                  </w:p>
                </w:tc>
              </w:tr>
              <w:tr w:rsidR="004E2F5E" w:rsidRPr="005B6856" w14:paraId="59215500" w14:textId="77777777" w:rsidTr="0065023D">
                <w:trPr>
                  <w:cantSplit/>
                </w:trPr>
                <w:tc>
                  <w:tcPr>
                    <w:tcW w:w="2693" w:type="dxa"/>
                    <w:tcBorders>
                      <w:top w:val="nil"/>
                      <w:left w:val="nil"/>
                      <w:bottom w:val="nil"/>
                      <w:right w:val="nil"/>
                    </w:tcBorders>
                    <w:hideMark/>
                  </w:tcPr>
                  <w:p w14:paraId="7B2BDDBA" w14:textId="2ACA948F" w:rsidR="004E2F5E" w:rsidRPr="005B6856" w:rsidRDefault="00674F1D" w:rsidP="00992ACB">
                    <w:pPr>
                      <w:adjustRightInd/>
                      <w:snapToGrid/>
                      <w:spacing w:before="0" w:after="0" w:line="240" w:lineRule="auto"/>
                      <w:ind w:left="-113"/>
                      <w:rPr>
                        <w:rFonts w:eastAsia="Times New Roman"/>
                        <w:bCs/>
                        <w:sz w:val="18"/>
                        <w:szCs w:val="18"/>
                        <w:lang w:eastAsia="en-AU"/>
                      </w:rPr>
                    </w:pPr>
                    <w:sdt>
                      <w:sdtPr>
                        <w:rPr>
                          <w:bCs/>
                          <w:sz w:val="24"/>
                          <w:szCs w:val="18"/>
                        </w:rPr>
                        <w:id w:val="-2085059984"/>
                        <w14:checkbox>
                          <w14:checked w14:val="0"/>
                          <w14:checkedState w14:val="0061" w14:font="Webdings"/>
                          <w14:uncheckedState w14:val="2610" w14:font="MS Gothic"/>
                        </w14:checkbox>
                      </w:sdtPr>
                      <w:sdtEndPr/>
                      <w:sdtContent>
                        <w:r w:rsidR="005B6856" w:rsidRPr="005B6856">
                          <w:rPr>
                            <w:rFonts w:ascii="MS Gothic" w:eastAsia="MS Gothic" w:hAnsi="MS Gothic" w:hint="eastAsia"/>
                            <w:bCs/>
                            <w:sz w:val="24"/>
                            <w:szCs w:val="18"/>
                          </w:rPr>
                          <w:t>☐</w:t>
                        </w:r>
                      </w:sdtContent>
                    </w:sdt>
                    <w:r w:rsidR="0065023D" w:rsidRPr="005B6856">
                      <w:rPr>
                        <w:rFonts w:eastAsia="Times New Roman"/>
                        <w:bCs/>
                        <w:sz w:val="18"/>
                        <w:szCs w:val="18"/>
                        <w:lang w:eastAsia="en-AU"/>
                      </w:rPr>
                      <w:t xml:space="preserve"> </w:t>
                    </w:r>
                    <w:r w:rsidR="00B16B8E" w:rsidRPr="005B6856">
                      <w:rPr>
                        <w:rFonts w:eastAsia="Times New Roman"/>
                        <w:bCs/>
                        <w:sz w:val="18"/>
                        <w:szCs w:val="18"/>
                        <w:lang w:eastAsia="en-AU"/>
                      </w:rPr>
                      <w:t xml:space="preserve"> </w:t>
                    </w:r>
                    <w:r w:rsidR="004E2F5E" w:rsidRPr="005D6E06">
                      <w:rPr>
                        <w:rFonts w:eastAsia="Times New Roman"/>
                        <w:b/>
                        <w:sz w:val="20"/>
                        <w:szCs w:val="20"/>
                        <w:lang w:eastAsia="en-AU"/>
                      </w:rPr>
                      <w:t>OTC Medicines</w:t>
                    </w:r>
                  </w:p>
                </w:tc>
                <w:tc>
                  <w:tcPr>
                    <w:tcW w:w="1984" w:type="dxa"/>
                    <w:tcBorders>
                      <w:top w:val="nil"/>
                      <w:left w:val="nil"/>
                      <w:bottom w:val="nil"/>
                      <w:right w:val="nil"/>
                    </w:tcBorders>
                    <w:hideMark/>
                  </w:tcPr>
                  <w:p w14:paraId="5CE63249" w14:textId="1EA1E893" w:rsidR="004E2F5E" w:rsidRPr="005B6856" w:rsidRDefault="00674F1D" w:rsidP="005D6E06">
                    <w:pPr>
                      <w:adjustRightInd/>
                      <w:snapToGrid/>
                      <w:spacing w:before="0" w:after="0" w:line="240" w:lineRule="auto"/>
                      <w:ind w:hanging="111"/>
                      <w:rPr>
                        <w:rFonts w:eastAsia="Times New Roman"/>
                        <w:bCs/>
                        <w:sz w:val="18"/>
                        <w:szCs w:val="18"/>
                        <w:lang w:eastAsia="en-AU"/>
                      </w:rPr>
                    </w:pPr>
                    <w:sdt>
                      <w:sdtPr>
                        <w:rPr>
                          <w:bCs/>
                          <w:sz w:val="24"/>
                          <w:szCs w:val="18"/>
                        </w:rPr>
                        <w:id w:val="1739819795"/>
                        <w14:checkbox>
                          <w14:checked w14:val="0"/>
                          <w14:checkedState w14:val="0061" w14:font="Webdings"/>
                          <w14:uncheckedState w14:val="2610" w14:font="MS Gothic"/>
                        </w14:checkbox>
                      </w:sdtPr>
                      <w:sdtEndPr/>
                      <w:sdtContent>
                        <w:r w:rsidR="00FF5A72" w:rsidRPr="005B6856">
                          <w:rPr>
                            <w:rFonts w:ascii="Segoe UI Symbol" w:eastAsia="MS Gothic" w:hAnsi="Segoe UI Symbol" w:cs="Segoe UI Symbol"/>
                            <w:bCs/>
                            <w:sz w:val="24"/>
                            <w:szCs w:val="18"/>
                          </w:rPr>
                          <w:t>☐</w:t>
                        </w:r>
                      </w:sdtContent>
                    </w:sdt>
                    <w:r w:rsidR="0065023D" w:rsidRPr="005B6856">
                      <w:rPr>
                        <w:rFonts w:eastAsia="Times New Roman"/>
                        <w:bCs/>
                        <w:sz w:val="18"/>
                        <w:szCs w:val="18"/>
                        <w:lang w:eastAsia="en-AU"/>
                      </w:rPr>
                      <w:t xml:space="preserve"> </w:t>
                    </w:r>
                    <w:r w:rsidR="00B16B8E" w:rsidRPr="005B6856">
                      <w:rPr>
                        <w:rFonts w:eastAsia="Times New Roman"/>
                        <w:bCs/>
                        <w:sz w:val="18"/>
                        <w:szCs w:val="18"/>
                        <w:lang w:eastAsia="en-AU"/>
                      </w:rPr>
                      <w:t xml:space="preserve"> </w:t>
                    </w:r>
                    <w:r w:rsidR="002F3434" w:rsidRPr="005D6E06">
                      <w:rPr>
                        <w:rFonts w:eastAsia="Times New Roman"/>
                        <w:b/>
                        <w:sz w:val="20"/>
                        <w:szCs w:val="20"/>
                        <w:lang w:eastAsia="en-AU"/>
                      </w:rPr>
                      <w:t>Export Only</w:t>
                    </w:r>
                  </w:p>
                </w:tc>
                <w:tc>
                  <w:tcPr>
                    <w:tcW w:w="1842" w:type="dxa"/>
                    <w:tcBorders>
                      <w:top w:val="nil"/>
                      <w:left w:val="nil"/>
                      <w:bottom w:val="nil"/>
                      <w:right w:val="nil"/>
                    </w:tcBorders>
                    <w:hideMark/>
                  </w:tcPr>
                  <w:p w14:paraId="06241555" w14:textId="4BC6A3CC" w:rsidR="004E2F5E" w:rsidRPr="005B6856" w:rsidRDefault="00674F1D" w:rsidP="004E2F5E">
                    <w:pPr>
                      <w:adjustRightInd/>
                      <w:snapToGrid/>
                      <w:spacing w:before="0" w:after="0" w:line="240" w:lineRule="auto"/>
                      <w:rPr>
                        <w:rFonts w:eastAsia="Times New Roman"/>
                        <w:bCs/>
                        <w:sz w:val="18"/>
                        <w:szCs w:val="18"/>
                        <w:lang w:eastAsia="en-AU"/>
                      </w:rPr>
                    </w:pPr>
                    <w:sdt>
                      <w:sdtPr>
                        <w:rPr>
                          <w:bCs/>
                          <w:sz w:val="24"/>
                          <w:szCs w:val="18"/>
                        </w:rPr>
                        <w:id w:val="820772566"/>
                        <w14:checkbox>
                          <w14:checked w14:val="0"/>
                          <w14:checkedState w14:val="0061" w14:font="Webdings"/>
                          <w14:uncheckedState w14:val="2610" w14:font="MS Gothic"/>
                        </w14:checkbox>
                      </w:sdtPr>
                      <w:sdtEndPr/>
                      <w:sdtContent>
                        <w:r w:rsidR="00FF5A72" w:rsidRPr="005B6856">
                          <w:rPr>
                            <w:rFonts w:ascii="Segoe UI Symbol" w:eastAsia="MS Gothic" w:hAnsi="Segoe UI Symbol" w:cs="Segoe UI Symbol"/>
                            <w:bCs/>
                            <w:sz w:val="24"/>
                            <w:szCs w:val="18"/>
                          </w:rPr>
                          <w:t>☐</w:t>
                        </w:r>
                      </w:sdtContent>
                    </w:sdt>
                    <w:r w:rsidR="0065023D" w:rsidRPr="005B6856">
                      <w:rPr>
                        <w:rFonts w:eastAsia="Times New Roman"/>
                        <w:bCs/>
                        <w:sz w:val="18"/>
                        <w:szCs w:val="18"/>
                        <w:lang w:eastAsia="en-AU"/>
                      </w:rPr>
                      <w:t xml:space="preserve"> </w:t>
                    </w:r>
                    <w:r w:rsidR="00B16B8E" w:rsidRPr="005B6856">
                      <w:rPr>
                        <w:rFonts w:eastAsia="Times New Roman"/>
                        <w:bCs/>
                        <w:sz w:val="18"/>
                        <w:szCs w:val="18"/>
                        <w:lang w:eastAsia="en-AU"/>
                      </w:rPr>
                      <w:t xml:space="preserve"> </w:t>
                    </w:r>
                    <w:r w:rsidR="004E2F5E" w:rsidRPr="005D6E06">
                      <w:rPr>
                        <w:rFonts w:eastAsia="Times New Roman"/>
                        <w:b/>
                        <w:sz w:val="20"/>
                        <w:szCs w:val="20"/>
                        <w:lang w:eastAsia="en-AU"/>
                      </w:rPr>
                      <w:t>Tissue Bank</w:t>
                    </w:r>
                  </w:p>
                </w:tc>
                <w:tc>
                  <w:tcPr>
                    <w:tcW w:w="2693" w:type="dxa"/>
                    <w:tcBorders>
                      <w:top w:val="nil"/>
                      <w:left w:val="nil"/>
                      <w:bottom w:val="nil"/>
                      <w:right w:val="nil"/>
                    </w:tcBorders>
                    <w:hideMark/>
                  </w:tcPr>
                  <w:p w14:paraId="31530631" w14:textId="68E5A4E6" w:rsidR="004E2F5E" w:rsidRPr="005B6856" w:rsidRDefault="00674F1D" w:rsidP="004E2F5E">
                    <w:pPr>
                      <w:adjustRightInd/>
                      <w:snapToGrid/>
                      <w:spacing w:before="0" w:after="0" w:line="240" w:lineRule="auto"/>
                      <w:rPr>
                        <w:rFonts w:eastAsia="Times New Roman"/>
                        <w:bCs/>
                        <w:sz w:val="18"/>
                        <w:szCs w:val="18"/>
                        <w:lang w:eastAsia="en-AU"/>
                      </w:rPr>
                    </w:pPr>
                    <w:sdt>
                      <w:sdtPr>
                        <w:rPr>
                          <w:bCs/>
                          <w:sz w:val="24"/>
                          <w:szCs w:val="18"/>
                        </w:rPr>
                        <w:id w:val="-1828891501"/>
                        <w14:checkbox>
                          <w14:checked w14:val="0"/>
                          <w14:checkedState w14:val="0061" w14:font="Webdings"/>
                          <w14:uncheckedState w14:val="2610" w14:font="MS Gothic"/>
                        </w14:checkbox>
                      </w:sdtPr>
                      <w:sdtEndPr/>
                      <w:sdtContent>
                        <w:r w:rsidR="00FF5A72" w:rsidRPr="005B6856">
                          <w:rPr>
                            <w:rFonts w:ascii="Segoe UI Symbol" w:eastAsia="MS Gothic" w:hAnsi="Segoe UI Symbol" w:cs="Segoe UI Symbol"/>
                            <w:bCs/>
                            <w:sz w:val="24"/>
                            <w:szCs w:val="18"/>
                          </w:rPr>
                          <w:t>☐</w:t>
                        </w:r>
                      </w:sdtContent>
                    </w:sdt>
                    <w:r w:rsidR="0065023D" w:rsidRPr="005B6856">
                      <w:rPr>
                        <w:rFonts w:eastAsia="Times New Roman"/>
                        <w:bCs/>
                        <w:sz w:val="18"/>
                        <w:szCs w:val="18"/>
                        <w:lang w:eastAsia="en-AU"/>
                      </w:rPr>
                      <w:t xml:space="preserve"> </w:t>
                    </w:r>
                    <w:r w:rsidR="00B16B8E" w:rsidRPr="005B6856">
                      <w:rPr>
                        <w:rFonts w:eastAsia="Times New Roman"/>
                        <w:bCs/>
                        <w:sz w:val="18"/>
                        <w:szCs w:val="18"/>
                        <w:lang w:eastAsia="en-AU"/>
                      </w:rPr>
                      <w:t xml:space="preserve"> </w:t>
                    </w:r>
                    <w:r w:rsidR="002F3434" w:rsidRPr="005D6E06">
                      <w:rPr>
                        <w:rFonts w:eastAsia="Times New Roman"/>
                        <w:b/>
                        <w:sz w:val="20"/>
                        <w:szCs w:val="20"/>
                        <w:lang w:eastAsia="en-AU"/>
                      </w:rPr>
                      <w:t>Custom Made Devices</w:t>
                    </w:r>
                  </w:p>
                </w:tc>
              </w:tr>
            </w:tbl>
          </w:sdtContent>
        </w:sdt>
      </w:sdtContent>
    </w:sdt>
    <w:p w14:paraId="6EC6BA9D" w14:textId="4224E3A6" w:rsidR="00E47562" w:rsidRPr="004A1724" w:rsidRDefault="000C46B0" w:rsidP="00201289">
      <w:pPr>
        <w:spacing w:before="240" w:after="120"/>
        <w:rPr>
          <w:sz w:val="20"/>
          <w:szCs w:val="20"/>
        </w:rPr>
      </w:pPr>
      <w:r w:rsidRPr="004A1724">
        <w:rPr>
          <w:b/>
          <w:bCs/>
          <w:color w:val="FF0000"/>
        </w:rPr>
        <w:t>*</w:t>
      </w:r>
      <w:r w:rsidR="00E47562" w:rsidRPr="004A1724">
        <w:rPr>
          <w:b/>
          <w:sz w:val="20"/>
          <w:szCs w:val="20"/>
        </w:rPr>
        <w:t>Are you registe</w:t>
      </w:r>
      <w:r w:rsidR="00A01DEA" w:rsidRPr="004A1724">
        <w:rPr>
          <w:b/>
          <w:sz w:val="20"/>
          <w:szCs w:val="20"/>
        </w:rPr>
        <w:t xml:space="preserve">ring for </w:t>
      </w:r>
      <w:bookmarkStart w:id="3" w:name="_Hlk109827125"/>
      <w:r w:rsidR="00A01DEA" w:rsidRPr="004A1724">
        <w:rPr>
          <w:b/>
          <w:sz w:val="20"/>
          <w:szCs w:val="20"/>
        </w:rPr>
        <w:t>(tick all that apply)</w:t>
      </w:r>
      <w:bookmarkEnd w:id="3"/>
      <w:r w:rsidR="005D6E06">
        <w:rPr>
          <w:b/>
          <w:sz w:val="20"/>
          <w:szCs w:val="20"/>
        </w:rPr>
        <w:t>.</w:t>
      </w:r>
    </w:p>
    <w:p w14:paraId="58F1FC2A" w14:textId="2790C49D" w:rsidR="00321348" w:rsidRPr="005B6856" w:rsidRDefault="00021922" w:rsidP="005B6856">
      <w:pPr>
        <w:spacing w:before="120" w:after="120"/>
        <w:rPr>
          <w:rFonts w:asciiTheme="majorHAnsi" w:hAnsiTheme="majorHAnsi" w:cstheme="majorHAnsi"/>
          <w:sz w:val="20"/>
          <w:szCs w:val="20"/>
        </w:rPr>
      </w:pPr>
      <w:r>
        <w:rPr>
          <w:bCs/>
          <w:sz w:val="20"/>
          <w:szCs w:val="20"/>
        </w:rPr>
        <w:fldChar w:fldCharType="begin">
          <w:ffData>
            <w:name w:val="Check4"/>
            <w:enabled/>
            <w:calcOnExit w:val="0"/>
            <w:helpText w:type="text" w:val="Select if you are registering for clinical trials"/>
            <w:statusText w:type="text" w:val="Clinical trials"/>
            <w:checkBox>
              <w:sizeAuto/>
              <w:default w:val="0"/>
            </w:checkBox>
          </w:ffData>
        </w:fldChar>
      </w:r>
      <w:bookmarkStart w:id="4" w:name="Check4"/>
      <w:r>
        <w:rPr>
          <w:bCs/>
          <w:sz w:val="20"/>
          <w:szCs w:val="20"/>
        </w:rPr>
        <w:instrText xml:space="preserve"> FORMCHECKBOX </w:instrText>
      </w:r>
      <w:r>
        <w:rPr>
          <w:bCs/>
          <w:sz w:val="20"/>
          <w:szCs w:val="20"/>
        </w:rPr>
      </w:r>
      <w:r>
        <w:rPr>
          <w:bCs/>
          <w:sz w:val="20"/>
          <w:szCs w:val="20"/>
        </w:rPr>
        <w:fldChar w:fldCharType="separate"/>
      </w:r>
      <w:r>
        <w:rPr>
          <w:bCs/>
          <w:sz w:val="20"/>
          <w:szCs w:val="20"/>
        </w:rPr>
        <w:fldChar w:fldCharType="end"/>
      </w:r>
      <w:bookmarkEnd w:id="4"/>
      <w:r w:rsidR="005E0FF1" w:rsidRPr="00021922">
        <w:rPr>
          <w:bCs/>
          <w:sz w:val="20"/>
          <w:szCs w:val="20"/>
        </w:rPr>
        <w:t xml:space="preserve">  </w:t>
      </w:r>
      <w:r w:rsidR="00594D0B" w:rsidRPr="00021922">
        <w:rPr>
          <w:b/>
          <w:sz w:val="20"/>
          <w:szCs w:val="20"/>
        </w:rPr>
        <w:t>Clinical Trials</w:t>
      </w:r>
      <w:r w:rsidR="00321348" w:rsidRPr="00795427">
        <w:rPr>
          <w:rFonts w:asciiTheme="majorHAnsi" w:hAnsiTheme="majorHAnsi" w:cstheme="majorHAnsi"/>
          <w:sz w:val="18"/>
          <w:szCs w:val="18"/>
        </w:rPr>
        <w:t xml:space="preserve"> </w:t>
      </w:r>
      <w:r w:rsidR="003E6BF7">
        <w:rPr>
          <w:sz w:val="18"/>
          <w:szCs w:val="18"/>
        </w:rPr>
        <w:t>–</w:t>
      </w:r>
      <w:r w:rsidR="00321348" w:rsidRPr="00B848D6">
        <w:rPr>
          <w:sz w:val="18"/>
          <w:szCs w:val="18"/>
        </w:rPr>
        <w:t xml:space="preserve"> </w:t>
      </w:r>
      <w:r w:rsidR="003E6BF7">
        <w:rPr>
          <w:sz w:val="18"/>
          <w:szCs w:val="18"/>
        </w:rPr>
        <w:t xml:space="preserve">are </w:t>
      </w:r>
      <w:r w:rsidR="00E47562" w:rsidRPr="00B848D6">
        <w:rPr>
          <w:sz w:val="18"/>
          <w:szCs w:val="18"/>
        </w:rPr>
        <w:t xml:space="preserve">research investigations usually conducted by hospitals or universities. </w:t>
      </w:r>
      <w:r w:rsidR="00E47562" w:rsidRPr="00B848D6">
        <w:rPr>
          <w:rFonts w:eastAsia="Calibri"/>
          <w:noProof/>
          <w:sz w:val="18"/>
          <w:szCs w:val="18"/>
          <w:lang w:eastAsia="en-AU"/>
        </w:rPr>
        <w:t>Additional information is available on the TGA website</w:t>
      </w:r>
      <w:r w:rsidR="0053790B">
        <w:rPr>
          <w:rFonts w:eastAsia="Calibri"/>
          <w:noProof/>
          <w:sz w:val="18"/>
          <w:szCs w:val="18"/>
          <w:lang w:eastAsia="en-AU"/>
        </w:rPr>
        <w:t xml:space="preserve"> </w:t>
      </w:r>
      <w:hyperlink r:id="rId14" w:history="1">
        <w:r w:rsidR="00E47562" w:rsidRPr="00B848D6">
          <w:rPr>
            <w:rStyle w:val="Hyperlink"/>
            <w:rFonts w:eastAsia="Calibri"/>
            <w:noProof/>
            <w:sz w:val="18"/>
            <w:szCs w:val="18"/>
            <w:lang w:eastAsia="en-AU"/>
          </w:rPr>
          <w:t>Clinical trials</w:t>
        </w:r>
      </w:hyperlink>
      <w:r w:rsidR="0053790B">
        <w:rPr>
          <w:rStyle w:val="Hyperlink"/>
          <w:rFonts w:eastAsia="Calibri"/>
          <w:noProof/>
          <w:sz w:val="18"/>
          <w:szCs w:val="18"/>
          <w:lang w:eastAsia="en-AU"/>
        </w:rPr>
        <w:t>.</w:t>
      </w:r>
    </w:p>
    <w:p w14:paraId="5663BD16" w14:textId="30F190F9" w:rsidR="00E47562" w:rsidRPr="005E0FF1" w:rsidRDefault="00021922" w:rsidP="005B6856">
      <w:pPr>
        <w:adjustRightInd/>
        <w:snapToGrid/>
        <w:spacing w:before="120" w:after="120" w:line="240" w:lineRule="auto"/>
        <w:rPr>
          <w:rFonts w:asciiTheme="majorHAnsi" w:hAnsiTheme="majorHAnsi" w:cstheme="majorHAnsi"/>
          <w:b/>
        </w:rPr>
      </w:pPr>
      <w:r>
        <w:rPr>
          <w:bCs/>
          <w:sz w:val="20"/>
          <w:szCs w:val="20"/>
        </w:rPr>
        <w:fldChar w:fldCharType="begin">
          <w:ffData>
            <w:name w:val="Check5"/>
            <w:enabled/>
            <w:calcOnExit w:val="0"/>
            <w:helpText w:type="text" w:val="Select if you are registering for PI supplying"/>
            <w:statusText w:type="text" w:val="PI supplying"/>
            <w:checkBox>
              <w:sizeAuto/>
              <w:default w:val="0"/>
            </w:checkBox>
          </w:ffData>
        </w:fldChar>
      </w:r>
      <w:bookmarkStart w:id="5" w:name="Check5"/>
      <w:r>
        <w:rPr>
          <w:bCs/>
          <w:sz w:val="20"/>
          <w:szCs w:val="20"/>
        </w:rPr>
        <w:instrText xml:space="preserve"> FORMCHECKBOX </w:instrText>
      </w:r>
      <w:r>
        <w:rPr>
          <w:bCs/>
          <w:sz w:val="20"/>
          <w:szCs w:val="20"/>
        </w:rPr>
      </w:r>
      <w:r>
        <w:rPr>
          <w:bCs/>
          <w:sz w:val="20"/>
          <w:szCs w:val="20"/>
        </w:rPr>
        <w:fldChar w:fldCharType="separate"/>
      </w:r>
      <w:r>
        <w:rPr>
          <w:bCs/>
          <w:sz w:val="20"/>
          <w:szCs w:val="20"/>
        </w:rPr>
        <w:fldChar w:fldCharType="end"/>
      </w:r>
      <w:bookmarkEnd w:id="5"/>
      <w:r w:rsidR="005E0FF1" w:rsidRPr="00021922">
        <w:rPr>
          <w:bCs/>
          <w:sz w:val="20"/>
          <w:szCs w:val="20"/>
        </w:rPr>
        <w:t xml:space="preserve">  </w:t>
      </w:r>
      <w:r w:rsidR="00594D0B" w:rsidRPr="00021922">
        <w:rPr>
          <w:b/>
          <w:sz w:val="20"/>
          <w:szCs w:val="20"/>
        </w:rPr>
        <w:t>PI Supplying</w:t>
      </w:r>
      <w:r w:rsidR="00E47562" w:rsidRPr="00795427">
        <w:rPr>
          <w:sz w:val="18"/>
          <w:szCs w:val="18"/>
        </w:rPr>
        <w:t xml:space="preserve"> </w:t>
      </w:r>
      <w:r w:rsidR="00E47562" w:rsidRPr="00B848D6">
        <w:rPr>
          <w:sz w:val="18"/>
          <w:szCs w:val="18"/>
        </w:rPr>
        <w:t xml:space="preserve">- </w:t>
      </w:r>
      <w:r w:rsidR="00E47562" w:rsidRPr="00B848D6">
        <w:rPr>
          <w:rFonts w:eastAsia="Calibri"/>
          <w:noProof/>
          <w:sz w:val="18"/>
          <w:szCs w:val="18"/>
          <w:lang w:eastAsia="en-AU"/>
        </w:rPr>
        <w:t xml:space="preserve">Proprietary Ingredient (PI) </w:t>
      </w:r>
      <w:r w:rsidR="003E6BF7">
        <w:rPr>
          <w:rFonts w:eastAsia="Calibri"/>
          <w:noProof/>
          <w:sz w:val="18"/>
          <w:szCs w:val="18"/>
          <w:lang w:eastAsia="en-AU"/>
        </w:rPr>
        <w:t>is</w:t>
      </w:r>
      <w:r w:rsidR="003E6BF7" w:rsidRPr="00B848D6">
        <w:rPr>
          <w:rFonts w:eastAsia="Calibri"/>
          <w:noProof/>
          <w:sz w:val="18"/>
          <w:szCs w:val="18"/>
          <w:lang w:eastAsia="en-AU"/>
        </w:rPr>
        <w:t xml:space="preserve"> </w:t>
      </w:r>
      <w:r w:rsidR="00E47562" w:rsidRPr="00B848D6">
        <w:rPr>
          <w:rFonts w:eastAsia="Calibri"/>
          <w:noProof/>
          <w:sz w:val="18"/>
          <w:szCs w:val="18"/>
          <w:lang w:eastAsia="en-AU"/>
        </w:rPr>
        <w:t xml:space="preserve">a confidential formulation usually containing two or more accepted ingredients. Additional information is available on the TGA website </w:t>
      </w:r>
      <w:hyperlink r:id="rId15" w:history="1">
        <w:r w:rsidR="00E47562" w:rsidRPr="00B848D6">
          <w:rPr>
            <w:rStyle w:val="Hyperlink"/>
            <w:rFonts w:eastAsia="Calibri"/>
            <w:noProof/>
            <w:sz w:val="18"/>
            <w:szCs w:val="18"/>
            <w:lang w:eastAsia="en-AU"/>
          </w:rPr>
          <w:t xml:space="preserve">Notification of a new Proprietary </w:t>
        </w:r>
        <w:r w:rsidR="003E6BF7">
          <w:rPr>
            <w:rStyle w:val="Hyperlink"/>
            <w:rFonts w:eastAsia="Calibri"/>
            <w:noProof/>
            <w:sz w:val="18"/>
            <w:szCs w:val="18"/>
            <w:lang w:eastAsia="en-AU"/>
          </w:rPr>
          <w:t>I</w:t>
        </w:r>
        <w:r w:rsidR="00E47562" w:rsidRPr="00B848D6">
          <w:rPr>
            <w:rStyle w:val="Hyperlink"/>
            <w:rFonts w:eastAsia="Calibri"/>
            <w:noProof/>
            <w:sz w:val="18"/>
            <w:szCs w:val="18"/>
            <w:lang w:eastAsia="en-AU"/>
          </w:rPr>
          <w:t>ngredient</w:t>
        </w:r>
      </w:hyperlink>
      <w:r w:rsidR="0053790B">
        <w:rPr>
          <w:rStyle w:val="Hyperlink"/>
          <w:rFonts w:eastAsia="Calibri"/>
          <w:noProof/>
          <w:sz w:val="18"/>
          <w:szCs w:val="18"/>
          <w:lang w:eastAsia="en-AU"/>
        </w:rPr>
        <w:t>.</w:t>
      </w:r>
    </w:p>
    <w:p w14:paraId="4B59C910" w14:textId="7B09C9A1" w:rsidR="000A11DB" w:rsidRPr="005B6856" w:rsidRDefault="00021922" w:rsidP="005B6856">
      <w:pPr>
        <w:tabs>
          <w:tab w:val="left" w:pos="284"/>
        </w:tabs>
        <w:adjustRightInd/>
        <w:snapToGrid/>
        <w:spacing w:before="120" w:after="120" w:line="240" w:lineRule="auto"/>
        <w:rPr>
          <w:sz w:val="18"/>
          <w:szCs w:val="18"/>
        </w:rPr>
      </w:pPr>
      <w:r>
        <w:rPr>
          <w:rFonts w:eastAsia="MS Gothic"/>
          <w:bCs/>
          <w:sz w:val="20"/>
          <w:szCs w:val="20"/>
        </w:rPr>
        <w:fldChar w:fldCharType="begin">
          <w:ffData>
            <w:name w:val="Check6"/>
            <w:enabled/>
            <w:calcOnExit w:val="0"/>
            <w:helpText w:type="text" w:val="Select if you are registering for neither clinical trials or PI supplying"/>
            <w:statusText w:type="text" w:val="Neither clinical trials or PI supplying"/>
            <w:checkBox>
              <w:sizeAuto/>
              <w:default w:val="0"/>
            </w:checkBox>
          </w:ffData>
        </w:fldChar>
      </w:r>
      <w:bookmarkStart w:id="6" w:name="Check6"/>
      <w:r>
        <w:rPr>
          <w:rFonts w:eastAsia="MS Gothic"/>
          <w:bCs/>
          <w:sz w:val="20"/>
          <w:szCs w:val="20"/>
        </w:rPr>
        <w:instrText xml:space="preserve"> FORMCHECKBOX </w:instrText>
      </w:r>
      <w:r>
        <w:rPr>
          <w:rFonts w:eastAsia="MS Gothic"/>
          <w:bCs/>
          <w:sz w:val="20"/>
          <w:szCs w:val="20"/>
        </w:rPr>
      </w:r>
      <w:r>
        <w:rPr>
          <w:rFonts w:eastAsia="MS Gothic"/>
          <w:bCs/>
          <w:sz w:val="20"/>
          <w:szCs w:val="20"/>
        </w:rPr>
        <w:fldChar w:fldCharType="separate"/>
      </w:r>
      <w:r>
        <w:rPr>
          <w:rFonts w:eastAsia="MS Gothic"/>
          <w:bCs/>
          <w:sz w:val="20"/>
          <w:szCs w:val="20"/>
        </w:rPr>
        <w:fldChar w:fldCharType="end"/>
      </w:r>
      <w:bookmarkEnd w:id="6"/>
      <w:r w:rsidR="005E0FF1" w:rsidRPr="00021922">
        <w:rPr>
          <w:rFonts w:eastAsia="MS Gothic"/>
          <w:bCs/>
          <w:sz w:val="20"/>
          <w:szCs w:val="20"/>
        </w:rPr>
        <w:t xml:space="preserve">  </w:t>
      </w:r>
      <w:r w:rsidR="00594D0B" w:rsidRPr="00021922">
        <w:rPr>
          <w:b/>
          <w:sz w:val="20"/>
          <w:szCs w:val="20"/>
        </w:rPr>
        <w:t>Neither</w:t>
      </w:r>
      <w:r w:rsidR="00594D0B" w:rsidRPr="00021922">
        <w:rPr>
          <w:sz w:val="18"/>
          <w:szCs w:val="18"/>
        </w:rPr>
        <w:t xml:space="preserve"> </w:t>
      </w:r>
      <w:r w:rsidR="00603C28" w:rsidRPr="005B6856">
        <w:rPr>
          <w:sz w:val="18"/>
          <w:szCs w:val="18"/>
        </w:rPr>
        <w:t xml:space="preserve">- If you do not </w:t>
      </w:r>
      <w:r w:rsidR="003E6BF7">
        <w:rPr>
          <w:sz w:val="18"/>
          <w:szCs w:val="18"/>
        </w:rPr>
        <w:t>intend</w:t>
      </w:r>
      <w:r w:rsidR="003E6BF7" w:rsidRPr="005B6856">
        <w:rPr>
          <w:sz w:val="18"/>
          <w:szCs w:val="18"/>
        </w:rPr>
        <w:t xml:space="preserve"> </w:t>
      </w:r>
      <w:r w:rsidR="00603C28" w:rsidRPr="005B6856">
        <w:rPr>
          <w:sz w:val="18"/>
          <w:szCs w:val="18"/>
        </w:rPr>
        <w:t xml:space="preserve">to run a clinical trial or supply a </w:t>
      </w:r>
      <w:r w:rsidR="00CA688B">
        <w:rPr>
          <w:sz w:val="18"/>
          <w:szCs w:val="18"/>
        </w:rPr>
        <w:t>PI</w:t>
      </w:r>
      <w:r w:rsidR="00603C28" w:rsidRPr="005B6856">
        <w:rPr>
          <w:sz w:val="18"/>
          <w:szCs w:val="18"/>
        </w:rPr>
        <w:t>.</w:t>
      </w:r>
    </w:p>
    <w:tbl>
      <w:tblPr>
        <w:tblStyle w:val="TableGrid"/>
        <w:tblW w:w="0" w:type="auto"/>
        <w:tblLook w:val="04A0" w:firstRow="1" w:lastRow="0" w:firstColumn="1" w:lastColumn="0" w:noHBand="0" w:noVBand="1"/>
      </w:tblPr>
      <w:tblGrid>
        <w:gridCol w:w="2268"/>
        <w:gridCol w:w="7366"/>
      </w:tblGrid>
      <w:tr w:rsidR="00594D0B" w:rsidRPr="001E75D5" w14:paraId="059D162F" w14:textId="77777777" w:rsidTr="008F3085">
        <w:trPr>
          <w:trHeight w:val="482"/>
        </w:trPr>
        <w:tc>
          <w:tcPr>
            <w:tcW w:w="2268" w:type="dxa"/>
            <w:tcBorders>
              <w:top w:val="nil"/>
              <w:left w:val="nil"/>
              <w:bottom w:val="nil"/>
            </w:tcBorders>
            <w:vAlign w:val="center"/>
          </w:tcPr>
          <w:p w14:paraId="1BC85989" w14:textId="6DCD43B3" w:rsidR="00594D0B" w:rsidRPr="00B848D6" w:rsidRDefault="000A11DB" w:rsidP="00C54F37">
            <w:pPr>
              <w:rPr>
                <w:color w:val="FF0000"/>
                <w:sz w:val="18"/>
                <w:szCs w:val="18"/>
              </w:rPr>
            </w:pPr>
            <w:r w:rsidRPr="00B848D6">
              <w:rPr>
                <w:sz w:val="18"/>
                <w:szCs w:val="18"/>
              </w:rPr>
              <w:br w:type="page"/>
            </w:r>
            <w:r w:rsidR="000C46B0" w:rsidRPr="00964DCC">
              <w:rPr>
                <w:b/>
                <w:color w:val="FF0000"/>
              </w:rPr>
              <w:t>*</w:t>
            </w:r>
            <w:r w:rsidR="00594D0B" w:rsidRPr="00D1294E">
              <w:rPr>
                <w:b/>
                <w:bCs/>
                <w:sz w:val="18"/>
                <w:szCs w:val="18"/>
              </w:rPr>
              <w:t xml:space="preserve">Organisation </w:t>
            </w:r>
            <w:r w:rsidR="00C54F37" w:rsidRPr="00D1294E">
              <w:rPr>
                <w:b/>
                <w:bCs/>
                <w:sz w:val="18"/>
                <w:szCs w:val="18"/>
              </w:rPr>
              <w:t>n</w:t>
            </w:r>
            <w:r w:rsidR="00594D0B" w:rsidRPr="00D1294E">
              <w:rPr>
                <w:b/>
                <w:bCs/>
                <w:sz w:val="18"/>
                <w:szCs w:val="18"/>
              </w:rPr>
              <w:t>ame:</w:t>
            </w:r>
          </w:p>
        </w:tc>
        <w:tc>
          <w:tcPr>
            <w:tcW w:w="7366" w:type="dxa"/>
            <w:vAlign w:val="center"/>
          </w:tcPr>
          <w:p w14:paraId="701F8E25" w14:textId="606E2AB1" w:rsidR="00594D0B" w:rsidRPr="00B848D6" w:rsidRDefault="00021922" w:rsidP="004858D3">
            <w:pPr>
              <w:rPr>
                <w:sz w:val="18"/>
                <w:szCs w:val="18"/>
              </w:rPr>
            </w:pPr>
            <w:r>
              <w:rPr>
                <w:sz w:val="18"/>
                <w:szCs w:val="18"/>
              </w:rPr>
              <w:fldChar w:fldCharType="begin">
                <w:ffData>
                  <w:name w:val="Text2"/>
                  <w:enabled/>
                  <w:calcOnExit w:val="0"/>
                  <w:helpText w:type="text" w:val="Enter organisation name"/>
                  <w:statusText w:type="text" w:val="Organisation name"/>
                  <w:textInput/>
                </w:ffData>
              </w:fldChar>
            </w:r>
            <w:bookmarkStart w:id="7" w:name="Text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
          </w:p>
        </w:tc>
      </w:tr>
      <w:tr w:rsidR="00594D0B" w:rsidRPr="001E75D5" w14:paraId="0F77B0BC" w14:textId="77777777" w:rsidTr="008F3085">
        <w:trPr>
          <w:trHeight w:val="482"/>
        </w:trPr>
        <w:tc>
          <w:tcPr>
            <w:tcW w:w="2268" w:type="dxa"/>
            <w:tcBorders>
              <w:top w:val="nil"/>
              <w:left w:val="nil"/>
              <w:bottom w:val="nil"/>
            </w:tcBorders>
            <w:vAlign w:val="center"/>
          </w:tcPr>
          <w:p w14:paraId="7668BC8C" w14:textId="77777777" w:rsidR="00594D0B" w:rsidRPr="00B848D6" w:rsidRDefault="00594D0B" w:rsidP="004858D3">
            <w:pPr>
              <w:rPr>
                <w:sz w:val="18"/>
                <w:szCs w:val="18"/>
              </w:rPr>
            </w:pPr>
            <w:r w:rsidRPr="00B848D6">
              <w:rPr>
                <w:sz w:val="18"/>
                <w:szCs w:val="18"/>
              </w:rPr>
              <w:lastRenderedPageBreak/>
              <w:t>ABN / ACN</w:t>
            </w:r>
          </w:p>
        </w:tc>
        <w:tc>
          <w:tcPr>
            <w:tcW w:w="7366" w:type="dxa"/>
            <w:vAlign w:val="center"/>
          </w:tcPr>
          <w:p w14:paraId="2B163EE5" w14:textId="60970816" w:rsidR="00594D0B" w:rsidRPr="00B848D6" w:rsidRDefault="00021922" w:rsidP="004858D3">
            <w:pPr>
              <w:rPr>
                <w:sz w:val="18"/>
                <w:szCs w:val="18"/>
              </w:rPr>
            </w:pPr>
            <w:r>
              <w:rPr>
                <w:sz w:val="18"/>
                <w:szCs w:val="18"/>
              </w:rPr>
              <w:fldChar w:fldCharType="begin">
                <w:ffData>
                  <w:name w:val=""/>
                  <w:enabled/>
                  <w:calcOnExit w:val="0"/>
                  <w:helpText w:type="text" w:val="Enter ABN / ACN"/>
                  <w:statusText w:type="text" w:val="ABN / ACN"/>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2965A745" w14:textId="75557244" w:rsidR="00D2006F" w:rsidRPr="008F3085" w:rsidRDefault="000C46B0" w:rsidP="008F3085">
      <w:pPr>
        <w:tabs>
          <w:tab w:val="left" w:pos="2268"/>
        </w:tabs>
        <w:adjustRightInd/>
        <w:snapToGrid/>
        <w:spacing w:line="240" w:lineRule="auto"/>
        <w:rPr>
          <w:b/>
          <w:sz w:val="20"/>
          <w:szCs w:val="20"/>
        </w:rPr>
      </w:pPr>
      <w:r w:rsidRPr="00964DCC">
        <w:rPr>
          <w:color w:val="FF0000"/>
        </w:rPr>
        <w:t>*</w:t>
      </w:r>
      <w:r w:rsidR="00594D0B" w:rsidRPr="00BF7B70">
        <w:rPr>
          <w:b/>
          <w:sz w:val="20"/>
          <w:szCs w:val="20"/>
        </w:rPr>
        <w:t xml:space="preserve">Address </w:t>
      </w:r>
      <w:r w:rsidR="00964DCC">
        <w:rPr>
          <w:b/>
          <w:sz w:val="20"/>
          <w:szCs w:val="20"/>
        </w:rPr>
        <w:t>d</w:t>
      </w:r>
      <w:r w:rsidR="00594D0B" w:rsidRPr="00BF7B70">
        <w:rPr>
          <w:b/>
          <w:sz w:val="20"/>
          <w:szCs w:val="20"/>
        </w:rPr>
        <w:t>etails:</w:t>
      </w:r>
    </w:p>
    <w:tbl>
      <w:tblPr>
        <w:tblStyle w:val="TableGrid"/>
        <w:tblW w:w="0" w:type="auto"/>
        <w:tblLook w:val="04A0" w:firstRow="1" w:lastRow="0" w:firstColumn="1" w:lastColumn="0" w:noHBand="0" w:noVBand="1"/>
      </w:tblPr>
      <w:tblGrid>
        <w:gridCol w:w="2303"/>
        <w:gridCol w:w="2463"/>
        <w:gridCol w:w="772"/>
        <w:gridCol w:w="1478"/>
        <w:gridCol w:w="1190"/>
        <w:gridCol w:w="1428"/>
      </w:tblGrid>
      <w:tr w:rsidR="001A0773" w:rsidRPr="001E75D5" w14:paraId="4105EA76" w14:textId="77777777" w:rsidTr="003C01B9">
        <w:trPr>
          <w:trHeight w:val="482"/>
        </w:trPr>
        <w:tc>
          <w:tcPr>
            <w:tcW w:w="2310" w:type="dxa"/>
            <w:tcBorders>
              <w:top w:val="nil"/>
              <w:left w:val="nil"/>
              <w:bottom w:val="nil"/>
            </w:tcBorders>
            <w:vAlign w:val="center"/>
          </w:tcPr>
          <w:p w14:paraId="79F37469" w14:textId="77777777" w:rsidR="001A0773" w:rsidRPr="003C5E0F" w:rsidRDefault="001A0773" w:rsidP="003C01B9">
            <w:pPr>
              <w:rPr>
                <w:color w:val="FF0000"/>
                <w:sz w:val="18"/>
                <w:szCs w:val="18"/>
              </w:rPr>
            </w:pPr>
            <w:r w:rsidRPr="00BD30CE">
              <w:rPr>
                <w:b/>
                <w:color w:val="FF0000"/>
              </w:rPr>
              <w:t>*</w:t>
            </w:r>
            <w:r w:rsidRPr="003C5E0F">
              <w:rPr>
                <w:sz w:val="18"/>
                <w:szCs w:val="18"/>
              </w:rPr>
              <w:t>Street address</w:t>
            </w:r>
          </w:p>
        </w:tc>
        <w:tc>
          <w:tcPr>
            <w:tcW w:w="7324" w:type="dxa"/>
            <w:gridSpan w:val="5"/>
            <w:vAlign w:val="center"/>
          </w:tcPr>
          <w:p w14:paraId="0BC5DEED" w14:textId="7039910E" w:rsidR="001A0773" w:rsidRPr="00DB10E2" w:rsidRDefault="00021922" w:rsidP="003C01B9">
            <w:pPr>
              <w:rPr>
                <w:sz w:val="18"/>
                <w:szCs w:val="18"/>
              </w:rPr>
            </w:pPr>
            <w:r>
              <w:rPr>
                <w:sz w:val="18"/>
                <w:szCs w:val="18"/>
              </w:rPr>
              <w:fldChar w:fldCharType="begin">
                <w:ffData>
                  <w:name w:val=""/>
                  <w:enabled/>
                  <w:calcOnExit w:val="0"/>
                  <w:helpText w:type="text" w:val="Enter street address"/>
                  <w:statusText w:type="text" w:val="Street address"/>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1A0773" w:rsidRPr="001E75D5" w14:paraId="301A5048" w14:textId="77777777" w:rsidTr="003C01B9">
        <w:trPr>
          <w:trHeight w:val="482"/>
        </w:trPr>
        <w:tc>
          <w:tcPr>
            <w:tcW w:w="2310" w:type="dxa"/>
            <w:tcBorders>
              <w:top w:val="nil"/>
              <w:left w:val="nil"/>
              <w:bottom w:val="nil"/>
            </w:tcBorders>
            <w:vAlign w:val="center"/>
          </w:tcPr>
          <w:p w14:paraId="1B008BD5" w14:textId="77777777" w:rsidR="001A0773" w:rsidRPr="003C5E0F" w:rsidRDefault="001A0773" w:rsidP="008F3085">
            <w:pPr>
              <w:rPr>
                <w:sz w:val="18"/>
                <w:szCs w:val="18"/>
              </w:rPr>
            </w:pPr>
            <w:r w:rsidRPr="00BD30CE">
              <w:rPr>
                <w:b/>
                <w:color w:val="FF0000"/>
              </w:rPr>
              <w:t>*</w:t>
            </w:r>
            <w:r w:rsidRPr="003C5E0F">
              <w:rPr>
                <w:sz w:val="18"/>
                <w:szCs w:val="18"/>
              </w:rPr>
              <w:t>Suburb</w:t>
            </w:r>
          </w:p>
        </w:tc>
        <w:tc>
          <w:tcPr>
            <w:tcW w:w="2470" w:type="dxa"/>
            <w:tcBorders>
              <w:right w:val="single" w:sz="4" w:space="0" w:color="auto"/>
            </w:tcBorders>
            <w:vAlign w:val="center"/>
          </w:tcPr>
          <w:p w14:paraId="7F01317B" w14:textId="594ACF4F" w:rsidR="001A0773" w:rsidRPr="00DB10E2" w:rsidRDefault="00021922" w:rsidP="003C01B9">
            <w:pPr>
              <w:rPr>
                <w:sz w:val="18"/>
                <w:szCs w:val="18"/>
              </w:rPr>
            </w:pPr>
            <w:r>
              <w:rPr>
                <w:sz w:val="18"/>
                <w:szCs w:val="18"/>
              </w:rPr>
              <w:fldChar w:fldCharType="begin">
                <w:ffData>
                  <w:name w:val=""/>
                  <w:enabled/>
                  <w:calcOnExit w:val="0"/>
                  <w:helpText w:type="text" w:val="Enter suburb"/>
                  <w:statusText w:type="text" w:val="Suburb"/>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52" w:type="dxa"/>
            <w:tcBorders>
              <w:top w:val="single" w:sz="4" w:space="0" w:color="auto"/>
              <w:left w:val="single" w:sz="4" w:space="0" w:color="auto"/>
              <w:bottom w:val="nil"/>
              <w:right w:val="single" w:sz="4" w:space="0" w:color="auto"/>
            </w:tcBorders>
            <w:vAlign w:val="center"/>
          </w:tcPr>
          <w:p w14:paraId="6BD44A58" w14:textId="77777777" w:rsidR="001A0773" w:rsidRPr="00BD30CE" w:rsidRDefault="001A0773" w:rsidP="003C01B9">
            <w:pPr>
              <w:rPr>
                <w:sz w:val="18"/>
                <w:szCs w:val="18"/>
              </w:rPr>
            </w:pPr>
            <w:r w:rsidRPr="00BD30CE">
              <w:rPr>
                <w:b/>
                <w:color w:val="FF0000"/>
              </w:rPr>
              <w:t>*</w:t>
            </w:r>
            <w:r w:rsidRPr="00BD30CE">
              <w:rPr>
                <w:sz w:val="18"/>
                <w:szCs w:val="18"/>
              </w:rPr>
              <w:t>State:</w:t>
            </w:r>
          </w:p>
        </w:tc>
        <w:tc>
          <w:tcPr>
            <w:tcW w:w="1481" w:type="dxa"/>
            <w:tcBorders>
              <w:left w:val="single" w:sz="4" w:space="0" w:color="auto"/>
              <w:right w:val="single" w:sz="4" w:space="0" w:color="auto"/>
            </w:tcBorders>
            <w:vAlign w:val="center"/>
          </w:tcPr>
          <w:p w14:paraId="4A350C2D" w14:textId="7A0313F0" w:rsidR="001A0773" w:rsidRPr="001E75D5" w:rsidRDefault="003E2E3E" w:rsidP="003C01B9">
            <w:pPr>
              <w:rPr>
                <w:rFonts w:asciiTheme="majorHAnsi" w:hAnsiTheme="majorHAnsi" w:cstheme="majorHAnsi"/>
                <w:sz w:val="18"/>
                <w:szCs w:val="18"/>
              </w:rPr>
            </w:pPr>
            <w:r>
              <w:rPr>
                <w:sz w:val="18"/>
                <w:szCs w:val="18"/>
              </w:rPr>
              <w:fldChar w:fldCharType="begin">
                <w:ffData>
                  <w:name w:val=""/>
                  <w:enabled/>
                  <w:calcOnExit w:val="0"/>
                  <w:helpText w:type="text" w:val="Enter state"/>
                  <w:statusText w:type="text" w:val="State"/>
                  <w:textInput/>
                </w:ffData>
              </w:fldChar>
            </w:r>
            <w:r>
              <w:rPr>
                <w:sz w:val="18"/>
                <w:szCs w:val="18"/>
              </w:rPr>
              <w:instrText xml:space="preserve"> FORMTEXT </w:instrText>
            </w:r>
            <w:r>
              <w:rPr>
                <w:sz w:val="18"/>
                <w:szCs w:val="18"/>
              </w:rPr>
            </w:r>
            <w:r>
              <w:rPr>
                <w:sz w:val="18"/>
                <w:szCs w:val="18"/>
              </w:rPr>
              <w:fldChar w:fldCharType="separate"/>
            </w:r>
            <w:r w:rsidR="002762B9">
              <w:rPr>
                <w:sz w:val="18"/>
                <w:szCs w:val="18"/>
              </w:rPr>
              <w:t> </w:t>
            </w:r>
            <w:r w:rsidR="002762B9">
              <w:rPr>
                <w:sz w:val="18"/>
                <w:szCs w:val="18"/>
              </w:rPr>
              <w:t> </w:t>
            </w:r>
            <w:r w:rsidR="002762B9">
              <w:rPr>
                <w:sz w:val="18"/>
                <w:szCs w:val="18"/>
              </w:rPr>
              <w:t> </w:t>
            </w:r>
            <w:r w:rsidR="002762B9">
              <w:rPr>
                <w:sz w:val="18"/>
                <w:szCs w:val="18"/>
              </w:rPr>
              <w:t> </w:t>
            </w:r>
            <w:r w:rsidR="002762B9">
              <w:rPr>
                <w:sz w:val="18"/>
                <w:szCs w:val="18"/>
              </w:rPr>
              <w:t> </w:t>
            </w:r>
            <w:r>
              <w:rPr>
                <w:sz w:val="18"/>
                <w:szCs w:val="18"/>
              </w:rPr>
              <w:fldChar w:fldCharType="end"/>
            </w:r>
          </w:p>
        </w:tc>
        <w:tc>
          <w:tcPr>
            <w:tcW w:w="1190" w:type="dxa"/>
            <w:tcBorders>
              <w:top w:val="nil"/>
              <w:left w:val="single" w:sz="4" w:space="0" w:color="auto"/>
              <w:bottom w:val="nil"/>
              <w:right w:val="single" w:sz="4" w:space="0" w:color="auto"/>
            </w:tcBorders>
            <w:vAlign w:val="center"/>
          </w:tcPr>
          <w:p w14:paraId="7020FE13" w14:textId="77777777" w:rsidR="001A0773" w:rsidRPr="00DB10E2" w:rsidRDefault="001A0773" w:rsidP="003C01B9">
            <w:pPr>
              <w:rPr>
                <w:sz w:val="18"/>
                <w:szCs w:val="18"/>
              </w:rPr>
            </w:pPr>
            <w:r w:rsidRPr="00BD30CE">
              <w:rPr>
                <w:b/>
                <w:color w:val="FF0000"/>
              </w:rPr>
              <w:t>*</w:t>
            </w:r>
            <w:r w:rsidRPr="00DB10E2">
              <w:rPr>
                <w:sz w:val="18"/>
                <w:szCs w:val="18"/>
              </w:rPr>
              <w:t>Postcode:</w:t>
            </w:r>
          </w:p>
        </w:tc>
        <w:tc>
          <w:tcPr>
            <w:tcW w:w="1431" w:type="dxa"/>
            <w:tcBorders>
              <w:left w:val="single" w:sz="4" w:space="0" w:color="auto"/>
            </w:tcBorders>
            <w:vAlign w:val="center"/>
          </w:tcPr>
          <w:p w14:paraId="3CC0160A" w14:textId="22FFB0BF" w:rsidR="001A0773" w:rsidRPr="00DB10E2" w:rsidRDefault="003E3B26" w:rsidP="003C01B9">
            <w:pPr>
              <w:rPr>
                <w:sz w:val="18"/>
                <w:szCs w:val="18"/>
              </w:rPr>
            </w:pPr>
            <w:r>
              <w:rPr>
                <w:sz w:val="18"/>
                <w:szCs w:val="18"/>
              </w:rPr>
              <w:fldChar w:fldCharType="begin">
                <w:ffData>
                  <w:name w:val=""/>
                  <w:enabled/>
                  <w:calcOnExit w:val="0"/>
                  <w:helpText w:type="text" w:val="Enter postcode"/>
                  <w:statusText w:type="text" w:val="Postcode"/>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7117CBE2" w14:textId="1AF67BA6" w:rsidR="00D2006F" w:rsidRDefault="00D2006F" w:rsidP="003C5E0F">
      <w:pPr>
        <w:adjustRightInd/>
        <w:snapToGrid/>
        <w:spacing w:line="240" w:lineRule="auto"/>
        <w:rPr>
          <w:rFonts w:asciiTheme="majorHAnsi" w:hAnsiTheme="majorHAnsi" w:cstheme="majorHAnsi"/>
          <w:b/>
          <w:sz w:val="18"/>
          <w:szCs w:val="18"/>
        </w:rPr>
      </w:pPr>
    </w:p>
    <w:tbl>
      <w:tblPr>
        <w:tblStyle w:val="TableGrid"/>
        <w:tblW w:w="0" w:type="auto"/>
        <w:tblLook w:val="04A0" w:firstRow="1" w:lastRow="0" w:firstColumn="1" w:lastColumn="0" w:noHBand="0" w:noVBand="1"/>
      </w:tblPr>
      <w:tblGrid>
        <w:gridCol w:w="2303"/>
        <w:gridCol w:w="2463"/>
        <w:gridCol w:w="772"/>
        <w:gridCol w:w="1478"/>
        <w:gridCol w:w="1190"/>
        <w:gridCol w:w="1428"/>
      </w:tblGrid>
      <w:tr w:rsidR="003C5E0F" w:rsidRPr="001E75D5" w14:paraId="521A5698" w14:textId="77777777" w:rsidTr="003C01B9">
        <w:trPr>
          <w:trHeight w:val="482"/>
        </w:trPr>
        <w:tc>
          <w:tcPr>
            <w:tcW w:w="2310" w:type="dxa"/>
            <w:tcBorders>
              <w:top w:val="nil"/>
              <w:left w:val="nil"/>
              <w:bottom w:val="nil"/>
            </w:tcBorders>
            <w:vAlign w:val="center"/>
          </w:tcPr>
          <w:p w14:paraId="7776E79D" w14:textId="768573AF" w:rsidR="003C5E0F" w:rsidRPr="003C5E0F" w:rsidRDefault="003C5E0F" w:rsidP="008F3085">
            <w:pPr>
              <w:rPr>
                <w:bCs/>
                <w:color w:val="FF0000"/>
                <w:sz w:val="18"/>
                <w:szCs w:val="18"/>
              </w:rPr>
            </w:pPr>
            <w:bookmarkStart w:id="8" w:name="_Hlk109402420"/>
            <w:r w:rsidRPr="00BD30CE">
              <w:rPr>
                <w:b/>
                <w:color w:val="FF0000"/>
              </w:rPr>
              <w:t>*</w:t>
            </w:r>
            <w:r w:rsidRPr="003C5E0F">
              <w:rPr>
                <w:bCs/>
                <w:sz w:val="18"/>
                <w:szCs w:val="18"/>
              </w:rPr>
              <w:t xml:space="preserve">Postal </w:t>
            </w:r>
            <w:r w:rsidR="00B345DA">
              <w:rPr>
                <w:bCs/>
                <w:sz w:val="18"/>
                <w:szCs w:val="18"/>
              </w:rPr>
              <w:t>addre</w:t>
            </w:r>
            <w:r w:rsidRPr="003C5E0F">
              <w:rPr>
                <w:bCs/>
                <w:sz w:val="18"/>
                <w:szCs w:val="18"/>
              </w:rPr>
              <w:t>ss</w:t>
            </w:r>
          </w:p>
        </w:tc>
        <w:tc>
          <w:tcPr>
            <w:tcW w:w="7324" w:type="dxa"/>
            <w:gridSpan w:val="5"/>
            <w:vAlign w:val="center"/>
          </w:tcPr>
          <w:p w14:paraId="27A077A2" w14:textId="35512E06" w:rsidR="003C5E0F" w:rsidRPr="00DB10E2" w:rsidRDefault="003E3B26" w:rsidP="003C01B9">
            <w:pPr>
              <w:rPr>
                <w:sz w:val="18"/>
                <w:szCs w:val="18"/>
              </w:rPr>
            </w:pPr>
            <w:r>
              <w:rPr>
                <w:sz w:val="18"/>
                <w:szCs w:val="18"/>
              </w:rPr>
              <w:fldChar w:fldCharType="begin">
                <w:ffData>
                  <w:name w:val=""/>
                  <w:enabled/>
                  <w:calcOnExit w:val="0"/>
                  <w:helpText w:type="text" w:val="Enter postal address"/>
                  <w:statusText w:type="text" w:val="Postal address"/>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3C5E0F" w:rsidRPr="001E75D5" w14:paraId="79BB6327" w14:textId="77777777" w:rsidTr="003C01B9">
        <w:trPr>
          <w:trHeight w:val="482"/>
        </w:trPr>
        <w:tc>
          <w:tcPr>
            <w:tcW w:w="2310" w:type="dxa"/>
            <w:tcBorders>
              <w:top w:val="nil"/>
              <w:left w:val="nil"/>
              <w:bottom w:val="nil"/>
            </w:tcBorders>
            <w:vAlign w:val="center"/>
          </w:tcPr>
          <w:p w14:paraId="5778EFC4" w14:textId="77777777" w:rsidR="003C5E0F" w:rsidRPr="003C5E0F" w:rsidRDefault="003C5E0F" w:rsidP="003C01B9">
            <w:pPr>
              <w:rPr>
                <w:sz w:val="18"/>
                <w:szCs w:val="18"/>
              </w:rPr>
            </w:pPr>
            <w:r w:rsidRPr="00BD30CE">
              <w:rPr>
                <w:b/>
                <w:color w:val="FF0000"/>
              </w:rPr>
              <w:t>*</w:t>
            </w:r>
            <w:r w:rsidRPr="003C5E0F">
              <w:rPr>
                <w:sz w:val="18"/>
                <w:szCs w:val="18"/>
              </w:rPr>
              <w:t>Suburb</w:t>
            </w:r>
          </w:p>
        </w:tc>
        <w:tc>
          <w:tcPr>
            <w:tcW w:w="2470" w:type="dxa"/>
            <w:tcBorders>
              <w:right w:val="single" w:sz="4" w:space="0" w:color="auto"/>
            </w:tcBorders>
            <w:vAlign w:val="center"/>
          </w:tcPr>
          <w:p w14:paraId="55931748" w14:textId="0730E450" w:rsidR="003C5E0F" w:rsidRPr="00DB10E2" w:rsidRDefault="003E3B26" w:rsidP="003C01B9">
            <w:pPr>
              <w:rPr>
                <w:sz w:val="18"/>
                <w:szCs w:val="18"/>
              </w:rPr>
            </w:pPr>
            <w:r>
              <w:rPr>
                <w:sz w:val="18"/>
                <w:szCs w:val="18"/>
              </w:rPr>
              <w:fldChar w:fldCharType="begin">
                <w:ffData>
                  <w:name w:val=""/>
                  <w:enabled/>
                  <w:calcOnExit w:val="0"/>
                  <w:helpText w:type="text" w:val="Enter suburb for postal address"/>
                  <w:statusText w:type="text" w:val="Suburb for postal address"/>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52" w:type="dxa"/>
            <w:tcBorders>
              <w:top w:val="single" w:sz="4" w:space="0" w:color="auto"/>
              <w:left w:val="single" w:sz="4" w:space="0" w:color="auto"/>
              <w:bottom w:val="nil"/>
              <w:right w:val="single" w:sz="4" w:space="0" w:color="auto"/>
            </w:tcBorders>
            <w:vAlign w:val="center"/>
          </w:tcPr>
          <w:p w14:paraId="06F10046" w14:textId="77777777" w:rsidR="003C5E0F" w:rsidRPr="00DB10E2" w:rsidRDefault="003C5E0F" w:rsidP="003C01B9">
            <w:pPr>
              <w:rPr>
                <w:sz w:val="18"/>
                <w:szCs w:val="18"/>
              </w:rPr>
            </w:pPr>
            <w:r w:rsidRPr="00BD30CE">
              <w:rPr>
                <w:b/>
                <w:color w:val="FF0000"/>
              </w:rPr>
              <w:t>*</w:t>
            </w:r>
            <w:r w:rsidRPr="00DB10E2">
              <w:rPr>
                <w:sz w:val="18"/>
                <w:szCs w:val="18"/>
              </w:rPr>
              <w:t>State:</w:t>
            </w:r>
          </w:p>
        </w:tc>
        <w:tc>
          <w:tcPr>
            <w:tcW w:w="1481" w:type="dxa"/>
            <w:tcBorders>
              <w:left w:val="single" w:sz="4" w:space="0" w:color="auto"/>
              <w:right w:val="single" w:sz="4" w:space="0" w:color="auto"/>
            </w:tcBorders>
            <w:vAlign w:val="center"/>
          </w:tcPr>
          <w:p w14:paraId="66A42C1C" w14:textId="423AF2AE" w:rsidR="003C5E0F" w:rsidRPr="001E75D5" w:rsidRDefault="003E2E3E" w:rsidP="003C01B9">
            <w:pPr>
              <w:rPr>
                <w:rFonts w:asciiTheme="majorHAnsi" w:hAnsiTheme="majorHAnsi" w:cstheme="majorHAnsi"/>
                <w:sz w:val="18"/>
                <w:szCs w:val="18"/>
              </w:rPr>
            </w:pPr>
            <w:r>
              <w:rPr>
                <w:sz w:val="18"/>
                <w:szCs w:val="18"/>
              </w:rPr>
              <w:fldChar w:fldCharType="begin">
                <w:ffData>
                  <w:name w:val=""/>
                  <w:enabled/>
                  <w:calcOnExit w:val="0"/>
                  <w:helpText w:type="text" w:val="Enter state"/>
                  <w:statusText w:type="text" w:val="State"/>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190" w:type="dxa"/>
            <w:tcBorders>
              <w:top w:val="nil"/>
              <w:left w:val="single" w:sz="4" w:space="0" w:color="auto"/>
              <w:bottom w:val="nil"/>
              <w:right w:val="single" w:sz="4" w:space="0" w:color="auto"/>
            </w:tcBorders>
            <w:vAlign w:val="center"/>
          </w:tcPr>
          <w:p w14:paraId="433D0E3B" w14:textId="77777777" w:rsidR="003C5E0F" w:rsidRPr="00DB10E2" w:rsidRDefault="003C5E0F" w:rsidP="003C01B9">
            <w:pPr>
              <w:rPr>
                <w:sz w:val="18"/>
                <w:szCs w:val="18"/>
              </w:rPr>
            </w:pPr>
            <w:r w:rsidRPr="00BD30CE">
              <w:rPr>
                <w:b/>
                <w:color w:val="FF0000"/>
              </w:rPr>
              <w:t>*</w:t>
            </w:r>
            <w:r w:rsidRPr="00DB10E2">
              <w:rPr>
                <w:sz w:val="18"/>
                <w:szCs w:val="18"/>
              </w:rPr>
              <w:t>Postcode:</w:t>
            </w:r>
          </w:p>
        </w:tc>
        <w:tc>
          <w:tcPr>
            <w:tcW w:w="1431" w:type="dxa"/>
            <w:tcBorders>
              <w:left w:val="single" w:sz="4" w:space="0" w:color="auto"/>
            </w:tcBorders>
            <w:vAlign w:val="center"/>
          </w:tcPr>
          <w:p w14:paraId="1857C208" w14:textId="56612CA3" w:rsidR="003C5E0F" w:rsidRPr="00DB10E2" w:rsidRDefault="003E3B26" w:rsidP="003C01B9">
            <w:pPr>
              <w:rPr>
                <w:sz w:val="18"/>
                <w:szCs w:val="18"/>
              </w:rPr>
            </w:pPr>
            <w:r>
              <w:rPr>
                <w:sz w:val="18"/>
                <w:szCs w:val="18"/>
              </w:rPr>
              <w:fldChar w:fldCharType="begin">
                <w:ffData>
                  <w:name w:val=""/>
                  <w:enabled/>
                  <w:calcOnExit w:val="0"/>
                  <w:helpText w:type="text" w:val="Enter postcode for postal address"/>
                  <w:statusText w:type="text" w:val="Postcode for postal address"/>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bookmarkEnd w:id="8"/>
    <w:p w14:paraId="72756BCB" w14:textId="77777777" w:rsidR="008E08E4" w:rsidRPr="00BF7B70" w:rsidRDefault="009D036A" w:rsidP="008F3085">
      <w:pPr>
        <w:pStyle w:val="ListBullet"/>
        <w:numPr>
          <w:ilvl w:val="0"/>
          <w:numId w:val="0"/>
        </w:numPr>
        <w:spacing w:before="360"/>
        <w:rPr>
          <w:b/>
          <w:bCs/>
          <w:sz w:val="20"/>
          <w:szCs w:val="20"/>
        </w:rPr>
      </w:pPr>
      <w:r w:rsidRPr="00964DCC">
        <w:rPr>
          <w:b/>
          <w:bCs/>
          <w:color w:val="FF0000"/>
        </w:rPr>
        <w:t>*</w:t>
      </w:r>
      <w:r w:rsidRPr="00BF7B70">
        <w:rPr>
          <w:b/>
          <w:bCs/>
          <w:sz w:val="20"/>
          <w:szCs w:val="20"/>
        </w:rPr>
        <w:t>Corporate contact and billing details:</w:t>
      </w:r>
    </w:p>
    <w:tbl>
      <w:tblPr>
        <w:tblStyle w:val="TableGrid"/>
        <w:tblpPr w:leftFromText="180" w:rightFromText="180" w:vertAnchor="text" w:horzAnchor="margin" w:tblpY="10"/>
        <w:tblW w:w="0" w:type="auto"/>
        <w:tblLook w:val="04A0" w:firstRow="1" w:lastRow="0" w:firstColumn="1" w:lastColumn="0" w:noHBand="0" w:noVBand="1"/>
      </w:tblPr>
      <w:tblGrid>
        <w:gridCol w:w="2334"/>
        <w:gridCol w:w="7300"/>
      </w:tblGrid>
      <w:tr w:rsidR="00873B1D" w:rsidRPr="00B848D6" w14:paraId="225807F1" w14:textId="77777777" w:rsidTr="00FA47BD">
        <w:trPr>
          <w:trHeight w:val="482"/>
        </w:trPr>
        <w:tc>
          <w:tcPr>
            <w:tcW w:w="2334" w:type="dxa"/>
            <w:tcBorders>
              <w:top w:val="nil"/>
              <w:left w:val="nil"/>
              <w:bottom w:val="nil"/>
              <w:right w:val="single" w:sz="4" w:space="0" w:color="auto"/>
            </w:tcBorders>
          </w:tcPr>
          <w:p w14:paraId="0EEFC4C1" w14:textId="68D0385D" w:rsidR="00873B1D" w:rsidRPr="00B848D6" w:rsidRDefault="00873B1D" w:rsidP="00FA47BD">
            <w:pPr>
              <w:rPr>
                <w:sz w:val="18"/>
                <w:szCs w:val="18"/>
              </w:rPr>
            </w:pPr>
            <w:r w:rsidRPr="00BD30CE">
              <w:rPr>
                <w:b/>
                <w:color w:val="FF0000"/>
              </w:rPr>
              <w:t>*</w:t>
            </w:r>
            <w:r w:rsidRPr="00B848D6">
              <w:rPr>
                <w:bCs/>
                <w:sz w:val="18"/>
                <w:szCs w:val="18"/>
              </w:rPr>
              <w:t>Contact email</w:t>
            </w:r>
          </w:p>
        </w:tc>
        <w:tc>
          <w:tcPr>
            <w:tcW w:w="7300" w:type="dxa"/>
            <w:tcBorders>
              <w:left w:val="single" w:sz="4" w:space="0" w:color="auto"/>
            </w:tcBorders>
            <w:vAlign w:val="center"/>
          </w:tcPr>
          <w:p w14:paraId="1F5BDDC8" w14:textId="43D3D3E8" w:rsidR="00873B1D" w:rsidRPr="00B848D6" w:rsidRDefault="006F33E6" w:rsidP="00FA47BD">
            <w:pPr>
              <w:rPr>
                <w:sz w:val="18"/>
                <w:szCs w:val="18"/>
              </w:rPr>
            </w:pPr>
            <w:r>
              <w:rPr>
                <w:sz w:val="18"/>
                <w:szCs w:val="18"/>
              </w:rPr>
              <w:fldChar w:fldCharType="begin">
                <w:ffData>
                  <w:name w:val=""/>
                  <w:enabled/>
                  <w:calcOnExit w:val="0"/>
                  <w:helpText w:type="text" w:val="Enter contact email"/>
                  <w:statusText w:type="text" w:val="Contact email"/>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873B1D" w:rsidRPr="00B848D6" w14:paraId="18403829" w14:textId="77777777" w:rsidTr="00FA47BD">
        <w:trPr>
          <w:trHeight w:val="482"/>
        </w:trPr>
        <w:tc>
          <w:tcPr>
            <w:tcW w:w="2334" w:type="dxa"/>
            <w:tcBorders>
              <w:top w:val="nil"/>
              <w:left w:val="nil"/>
              <w:bottom w:val="nil"/>
              <w:right w:val="single" w:sz="4" w:space="0" w:color="auto"/>
            </w:tcBorders>
          </w:tcPr>
          <w:p w14:paraId="26356A91" w14:textId="170F443E" w:rsidR="00873B1D" w:rsidRPr="00B848D6" w:rsidRDefault="00873B1D" w:rsidP="00FA47BD">
            <w:pPr>
              <w:rPr>
                <w:sz w:val="18"/>
                <w:szCs w:val="18"/>
              </w:rPr>
            </w:pPr>
            <w:r w:rsidRPr="00964DCC">
              <w:rPr>
                <w:b/>
                <w:color w:val="FF0000"/>
              </w:rPr>
              <w:t>*</w:t>
            </w:r>
            <w:r w:rsidR="00B16B8E" w:rsidRPr="00B848D6">
              <w:rPr>
                <w:bCs/>
                <w:sz w:val="18"/>
                <w:szCs w:val="18"/>
              </w:rPr>
              <w:t>Contact t</w:t>
            </w:r>
            <w:r w:rsidRPr="00B848D6">
              <w:rPr>
                <w:bCs/>
                <w:sz w:val="18"/>
                <w:szCs w:val="18"/>
              </w:rPr>
              <w:t>elephone</w:t>
            </w:r>
          </w:p>
        </w:tc>
        <w:tc>
          <w:tcPr>
            <w:tcW w:w="7300" w:type="dxa"/>
            <w:tcBorders>
              <w:left w:val="single" w:sz="4" w:space="0" w:color="auto"/>
            </w:tcBorders>
            <w:vAlign w:val="center"/>
          </w:tcPr>
          <w:p w14:paraId="6A45F120" w14:textId="7B773293" w:rsidR="00873B1D" w:rsidRPr="00B848D6" w:rsidRDefault="006F33E6" w:rsidP="00FA47BD">
            <w:pPr>
              <w:rPr>
                <w:sz w:val="18"/>
                <w:szCs w:val="18"/>
              </w:rPr>
            </w:pPr>
            <w:r>
              <w:rPr>
                <w:sz w:val="18"/>
                <w:szCs w:val="18"/>
              </w:rPr>
              <w:fldChar w:fldCharType="begin">
                <w:ffData>
                  <w:name w:val=""/>
                  <w:enabled/>
                  <w:calcOnExit w:val="0"/>
                  <w:helpText w:type="text" w:val="Enter contact telephone"/>
                  <w:statusText w:type="text" w:val="Contact telephone"/>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55083F68" w14:textId="77777777" w:rsidR="008E08E4" w:rsidRPr="00B848D6" w:rsidRDefault="008E08E4" w:rsidP="009D036A">
      <w:pPr>
        <w:pStyle w:val="ListBullet"/>
        <w:numPr>
          <w:ilvl w:val="0"/>
          <w:numId w:val="0"/>
        </w:numPr>
        <w:rPr>
          <w:bCs/>
          <w:sz w:val="20"/>
          <w:szCs w:val="20"/>
        </w:rPr>
      </w:pPr>
    </w:p>
    <w:tbl>
      <w:tblPr>
        <w:tblStyle w:val="TableGrid"/>
        <w:tblpPr w:leftFromText="180" w:rightFromText="180" w:vertAnchor="text" w:horzAnchor="margin" w:tblpY="10"/>
        <w:tblW w:w="0" w:type="auto"/>
        <w:tblLook w:val="04A0" w:firstRow="1" w:lastRow="0" w:firstColumn="1" w:lastColumn="0" w:noHBand="0" w:noVBand="1"/>
      </w:tblPr>
      <w:tblGrid>
        <w:gridCol w:w="2334"/>
        <w:gridCol w:w="7300"/>
      </w:tblGrid>
      <w:tr w:rsidR="008E08E4" w:rsidRPr="00B848D6" w14:paraId="32DFC567" w14:textId="77777777" w:rsidTr="008E08E4">
        <w:trPr>
          <w:trHeight w:val="482"/>
        </w:trPr>
        <w:tc>
          <w:tcPr>
            <w:tcW w:w="2334" w:type="dxa"/>
            <w:tcBorders>
              <w:top w:val="nil"/>
              <w:left w:val="nil"/>
              <w:bottom w:val="nil"/>
              <w:right w:val="single" w:sz="4" w:space="0" w:color="auto"/>
            </w:tcBorders>
          </w:tcPr>
          <w:p w14:paraId="38755385" w14:textId="3FB9CD0C" w:rsidR="008E08E4" w:rsidRPr="00B848D6" w:rsidRDefault="008E08E4" w:rsidP="008E08E4">
            <w:pPr>
              <w:rPr>
                <w:sz w:val="18"/>
                <w:szCs w:val="18"/>
              </w:rPr>
            </w:pPr>
            <w:bookmarkStart w:id="9" w:name="_Hlk109207899"/>
            <w:r w:rsidRPr="00964DCC">
              <w:rPr>
                <w:b/>
                <w:color w:val="FF0000"/>
              </w:rPr>
              <w:t>*</w:t>
            </w:r>
            <w:r w:rsidRPr="00B848D6">
              <w:rPr>
                <w:sz w:val="18"/>
                <w:szCs w:val="18"/>
              </w:rPr>
              <w:t>Billing email</w:t>
            </w:r>
          </w:p>
        </w:tc>
        <w:tc>
          <w:tcPr>
            <w:tcW w:w="7300" w:type="dxa"/>
            <w:tcBorders>
              <w:left w:val="single" w:sz="4" w:space="0" w:color="auto"/>
            </w:tcBorders>
            <w:vAlign w:val="center"/>
          </w:tcPr>
          <w:p w14:paraId="0811EDE3" w14:textId="72B19526" w:rsidR="008E08E4" w:rsidRPr="00B848D6" w:rsidRDefault="006F33E6" w:rsidP="008E08E4">
            <w:pPr>
              <w:rPr>
                <w:sz w:val="18"/>
                <w:szCs w:val="18"/>
              </w:rPr>
            </w:pPr>
            <w:r>
              <w:rPr>
                <w:sz w:val="18"/>
                <w:szCs w:val="18"/>
              </w:rPr>
              <w:fldChar w:fldCharType="begin">
                <w:ffData>
                  <w:name w:val=""/>
                  <w:enabled/>
                  <w:calcOnExit w:val="0"/>
                  <w:helpText w:type="text" w:val="Enter billing email"/>
                  <w:statusText w:type="text" w:val="Billing email"/>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8E08E4" w:rsidRPr="00B848D6" w14:paraId="36835915" w14:textId="77777777" w:rsidTr="008E08E4">
        <w:trPr>
          <w:trHeight w:val="482"/>
        </w:trPr>
        <w:tc>
          <w:tcPr>
            <w:tcW w:w="2334" w:type="dxa"/>
            <w:tcBorders>
              <w:top w:val="nil"/>
              <w:left w:val="nil"/>
              <w:bottom w:val="nil"/>
              <w:right w:val="single" w:sz="4" w:space="0" w:color="auto"/>
            </w:tcBorders>
          </w:tcPr>
          <w:p w14:paraId="4DA4D323" w14:textId="55FC2CFC" w:rsidR="008E08E4" w:rsidRPr="00B848D6" w:rsidRDefault="008E08E4" w:rsidP="008E08E4">
            <w:pPr>
              <w:rPr>
                <w:sz w:val="18"/>
                <w:szCs w:val="18"/>
              </w:rPr>
            </w:pPr>
            <w:r w:rsidRPr="00964DCC">
              <w:rPr>
                <w:b/>
                <w:color w:val="FF0000"/>
              </w:rPr>
              <w:t>*</w:t>
            </w:r>
            <w:r w:rsidRPr="00B848D6">
              <w:rPr>
                <w:sz w:val="18"/>
                <w:szCs w:val="18"/>
              </w:rPr>
              <w:t>Billing Cc email</w:t>
            </w:r>
          </w:p>
        </w:tc>
        <w:tc>
          <w:tcPr>
            <w:tcW w:w="7300" w:type="dxa"/>
            <w:tcBorders>
              <w:left w:val="single" w:sz="4" w:space="0" w:color="auto"/>
            </w:tcBorders>
            <w:vAlign w:val="center"/>
          </w:tcPr>
          <w:p w14:paraId="4744D3EF" w14:textId="174861CA" w:rsidR="008E08E4" w:rsidRPr="00B848D6" w:rsidRDefault="006F33E6" w:rsidP="008E08E4">
            <w:pPr>
              <w:rPr>
                <w:sz w:val="18"/>
                <w:szCs w:val="18"/>
              </w:rPr>
            </w:pPr>
            <w:r>
              <w:rPr>
                <w:sz w:val="18"/>
                <w:szCs w:val="18"/>
              </w:rPr>
              <w:fldChar w:fldCharType="begin">
                <w:ffData>
                  <w:name w:val=""/>
                  <w:enabled/>
                  <w:calcOnExit w:val="0"/>
                  <w:helpText w:type="text" w:val="Enter billing Cc email"/>
                  <w:statusText w:type="text" w:val="Billing Cc email"/>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bookmarkEnd w:id="9"/>
    <w:p w14:paraId="4F4655BA" w14:textId="5CED108A" w:rsidR="00BF7B70" w:rsidRDefault="00CE112A" w:rsidP="00201289">
      <w:pPr>
        <w:pStyle w:val="Heading2"/>
        <w:spacing w:before="320"/>
        <w:rPr>
          <w:szCs w:val="32"/>
        </w:rPr>
      </w:pPr>
      <w:r w:rsidRPr="008D5420">
        <w:rPr>
          <w:szCs w:val="32"/>
        </w:rPr>
        <w:t xml:space="preserve">Section 2. Organisation </w:t>
      </w:r>
      <w:r w:rsidR="00B345DA">
        <w:rPr>
          <w:szCs w:val="32"/>
        </w:rPr>
        <w:t>a</w:t>
      </w:r>
      <w:r w:rsidRPr="008D5420">
        <w:rPr>
          <w:szCs w:val="32"/>
        </w:rPr>
        <w:t>dministrator</w:t>
      </w:r>
    </w:p>
    <w:p w14:paraId="5AC8FE20" w14:textId="5A7CB98E" w:rsidR="00BF7B70" w:rsidRPr="00BF7B70" w:rsidRDefault="00BF7B70" w:rsidP="0066176B">
      <w:pPr>
        <w:pStyle w:val="BodyText"/>
        <w:spacing w:before="180"/>
        <w:rPr>
          <w:b/>
          <w:bCs/>
          <w:sz w:val="20"/>
          <w:szCs w:val="20"/>
        </w:rPr>
      </w:pPr>
      <w:r w:rsidRPr="00BF7B70">
        <w:rPr>
          <w:b/>
          <w:bCs/>
          <w:color w:val="FF0000"/>
          <w:sz w:val="20"/>
          <w:szCs w:val="20"/>
        </w:rPr>
        <w:t>*</w:t>
      </w:r>
      <w:r w:rsidRPr="00BF7B70">
        <w:rPr>
          <w:b/>
          <w:bCs/>
          <w:sz w:val="20"/>
          <w:szCs w:val="20"/>
        </w:rPr>
        <w:t>Administrator account details</w:t>
      </w:r>
    </w:p>
    <w:p w14:paraId="786E4091" w14:textId="3FA00BA6" w:rsidR="00822B9E" w:rsidRPr="00822B9E" w:rsidRDefault="00F6435D" w:rsidP="0066176B">
      <w:pPr>
        <w:pStyle w:val="BodyText"/>
        <w:spacing w:before="180"/>
        <w:rPr>
          <w:sz w:val="20"/>
          <w:szCs w:val="20"/>
        </w:rPr>
      </w:pPr>
      <w:r w:rsidRPr="00822B9E">
        <w:rPr>
          <w:sz w:val="20"/>
          <w:szCs w:val="20"/>
        </w:rPr>
        <w:t xml:space="preserve">Please nominate one representative from your company to be the Administrator. </w:t>
      </w:r>
      <w:r w:rsidR="00CE112A" w:rsidRPr="00822B9E">
        <w:rPr>
          <w:sz w:val="20"/>
          <w:szCs w:val="20"/>
        </w:rPr>
        <w:t xml:space="preserve">The Administrator is responsible for creating and maintaining contacts for the organisation. </w:t>
      </w:r>
      <w:r w:rsidR="005D2FCE" w:rsidRPr="00822B9E">
        <w:rPr>
          <w:sz w:val="20"/>
          <w:szCs w:val="20"/>
        </w:rPr>
        <w:t xml:space="preserve">There can only be one Administrator appointed to an account at one time. </w:t>
      </w:r>
      <w:r w:rsidR="00594D0B" w:rsidRPr="00822B9E">
        <w:rPr>
          <w:sz w:val="20"/>
          <w:szCs w:val="20"/>
        </w:rPr>
        <w:t>For more information about the Administrator role see</w:t>
      </w:r>
      <w:r w:rsidR="00822B9E" w:rsidRPr="00822B9E">
        <w:rPr>
          <w:sz w:val="20"/>
          <w:szCs w:val="20"/>
        </w:rPr>
        <w:t xml:space="preserve"> </w:t>
      </w:r>
      <w:hyperlink r:id="rId16" w:history="1">
        <w:r w:rsidR="00822B9E" w:rsidRPr="00822B9E">
          <w:rPr>
            <w:rStyle w:val="Hyperlink"/>
            <w:sz w:val="20"/>
            <w:szCs w:val="20"/>
          </w:rPr>
          <w:t>TGA Business Services - Administrator role presentation</w:t>
        </w:r>
      </w:hyperlink>
      <w:r w:rsidR="00822B9E" w:rsidRPr="00822B9E">
        <w:rPr>
          <w:sz w:val="20"/>
          <w:szCs w:val="20"/>
        </w:rPr>
        <w:t>.</w:t>
      </w:r>
    </w:p>
    <w:p w14:paraId="1D9EDB09" w14:textId="421ECC66" w:rsidR="00594D0B" w:rsidRPr="00822B9E" w:rsidRDefault="00822B9E" w:rsidP="0066176B">
      <w:pPr>
        <w:pStyle w:val="BodyText"/>
        <w:spacing w:before="180"/>
        <w:rPr>
          <w:sz w:val="20"/>
          <w:szCs w:val="20"/>
        </w:rPr>
      </w:pPr>
      <w:r w:rsidRPr="00822B9E">
        <w:rPr>
          <w:sz w:val="20"/>
          <w:szCs w:val="20"/>
        </w:rPr>
        <w:t>For information and guidance on the TGA Business Services (TBS) site see</w:t>
      </w:r>
      <w:r w:rsidR="0053790B">
        <w:rPr>
          <w:sz w:val="20"/>
          <w:szCs w:val="20"/>
        </w:rPr>
        <w:t xml:space="preserve"> </w:t>
      </w:r>
      <w:hyperlink r:id="rId17" w:anchor="administrator-role-specific-information" w:history="1">
        <w:r w:rsidR="004E15A5" w:rsidRPr="00822B9E">
          <w:rPr>
            <w:rStyle w:val="Hyperlink"/>
            <w:sz w:val="20"/>
            <w:szCs w:val="20"/>
          </w:rPr>
          <w:t>TGA Business services - how to use the site</w:t>
        </w:r>
      </w:hyperlink>
      <w:r>
        <w:rPr>
          <w:sz w:val="20"/>
          <w:szCs w:val="20"/>
        </w:rPr>
        <w:t>.</w:t>
      </w:r>
    </w:p>
    <w:p w14:paraId="73A2BDFD" w14:textId="289D6CCE" w:rsidR="00594D0B" w:rsidRPr="0066176B" w:rsidRDefault="00CE112A" w:rsidP="00BF7B70">
      <w:pPr>
        <w:pStyle w:val="BodyText"/>
        <w:spacing w:before="180" w:after="180"/>
        <w:rPr>
          <w:sz w:val="20"/>
          <w:szCs w:val="20"/>
        </w:rPr>
      </w:pPr>
      <w:r w:rsidRPr="00822B9E">
        <w:rPr>
          <w:b/>
          <w:bCs/>
          <w:sz w:val="20"/>
          <w:szCs w:val="20"/>
        </w:rPr>
        <w:t>Note:</w:t>
      </w:r>
      <w:r w:rsidRPr="00822B9E">
        <w:rPr>
          <w:sz w:val="20"/>
          <w:szCs w:val="20"/>
        </w:rPr>
        <w:t xml:space="preserve"> </w:t>
      </w:r>
      <w:r w:rsidR="001230C3">
        <w:rPr>
          <w:sz w:val="20"/>
          <w:szCs w:val="20"/>
        </w:rPr>
        <w:t>A</w:t>
      </w:r>
      <w:r w:rsidRPr="00822B9E">
        <w:rPr>
          <w:sz w:val="20"/>
          <w:szCs w:val="20"/>
        </w:rPr>
        <w:t xml:space="preserve"> sponsor</w:t>
      </w:r>
      <w:r w:rsidR="005D2FCE" w:rsidRPr="00822B9E">
        <w:rPr>
          <w:sz w:val="20"/>
          <w:szCs w:val="20"/>
        </w:rPr>
        <w:t xml:space="preserve"> and Australian manufacturer </w:t>
      </w:r>
      <w:r w:rsidRPr="00822B9E">
        <w:rPr>
          <w:sz w:val="20"/>
          <w:szCs w:val="20"/>
        </w:rPr>
        <w:t>organisation</w:t>
      </w:r>
      <w:r w:rsidRPr="0066176B">
        <w:rPr>
          <w:sz w:val="20"/>
          <w:szCs w:val="20"/>
        </w:rPr>
        <w:t xml:space="preserve"> must maintain at least one Australian representative at all times. If you have nominated an Administrator who is located overseas</w:t>
      </w:r>
      <w:r w:rsidR="0053790B">
        <w:rPr>
          <w:sz w:val="20"/>
          <w:szCs w:val="20"/>
        </w:rPr>
        <w:t xml:space="preserve"> you </w:t>
      </w:r>
      <w:r w:rsidR="0053790B" w:rsidRPr="0053790B">
        <w:rPr>
          <w:b/>
          <w:bCs/>
          <w:sz w:val="20"/>
          <w:szCs w:val="20"/>
        </w:rPr>
        <w:t>must</w:t>
      </w:r>
      <w:r w:rsidR="0053790B">
        <w:rPr>
          <w:sz w:val="20"/>
          <w:szCs w:val="20"/>
        </w:rPr>
        <w:t xml:space="preserve"> </w:t>
      </w:r>
      <w:r w:rsidRPr="0066176B">
        <w:rPr>
          <w:sz w:val="20"/>
          <w:szCs w:val="20"/>
        </w:rPr>
        <w:t>complete Section 3 of this form.</w:t>
      </w:r>
    </w:p>
    <w:tbl>
      <w:tblPr>
        <w:tblStyle w:val="TableGrid"/>
        <w:tblW w:w="0" w:type="auto"/>
        <w:tblLook w:val="04A0" w:firstRow="1" w:lastRow="0" w:firstColumn="1" w:lastColumn="0" w:noHBand="0" w:noVBand="1"/>
      </w:tblPr>
      <w:tblGrid>
        <w:gridCol w:w="2341"/>
        <w:gridCol w:w="7293"/>
      </w:tblGrid>
      <w:tr w:rsidR="00594D0B" w:rsidRPr="00B848D6" w14:paraId="72CF782F" w14:textId="77777777" w:rsidTr="00CB54E6">
        <w:trPr>
          <w:trHeight w:val="566"/>
        </w:trPr>
        <w:tc>
          <w:tcPr>
            <w:tcW w:w="2341" w:type="dxa"/>
            <w:tcBorders>
              <w:top w:val="nil"/>
              <w:left w:val="nil"/>
              <w:bottom w:val="nil"/>
            </w:tcBorders>
            <w:vAlign w:val="center"/>
          </w:tcPr>
          <w:p w14:paraId="455F773D" w14:textId="4656A167" w:rsidR="00594D0B" w:rsidRPr="00B848D6" w:rsidRDefault="000C46B0" w:rsidP="004858D3">
            <w:pPr>
              <w:rPr>
                <w:color w:val="FF0000"/>
                <w:sz w:val="18"/>
                <w:szCs w:val="18"/>
              </w:rPr>
            </w:pPr>
            <w:r w:rsidRPr="00964DCC">
              <w:rPr>
                <w:b/>
                <w:color w:val="FF0000"/>
              </w:rPr>
              <w:t>*</w:t>
            </w:r>
            <w:r w:rsidR="00594D0B" w:rsidRPr="00B848D6">
              <w:rPr>
                <w:sz w:val="18"/>
                <w:szCs w:val="18"/>
              </w:rPr>
              <w:t xml:space="preserve">Administrator </w:t>
            </w:r>
            <w:r w:rsidR="005D2FCE" w:rsidRPr="00B848D6">
              <w:rPr>
                <w:sz w:val="18"/>
                <w:szCs w:val="18"/>
              </w:rPr>
              <w:t xml:space="preserve">full </w:t>
            </w:r>
            <w:r w:rsidR="00594D0B" w:rsidRPr="00B848D6">
              <w:rPr>
                <w:sz w:val="18"/>
                <w:szCs w:val="18"/>
              </w:rPr>
              <w:t>name</w:t>
            </w:r>
          </w:p>
        </w:tc>
        <w:tc>
          <w:tcPr>
            <w:tcW w:w="7293" w:type="dxa"/>
            <w:vAlign w:val="center"/>
          </w:tcPr>
          <w:p w14:paraId="7A6E4163" w14:textId="3FB54E80" w:rsidR="00594D0B" w:rsidRPr="00B848D6" w:rsidRDefault="006F33E6" w:rsidP="004858D3">
            <w:pPr>
              <w:rPr>
                <w:sz w:val="18"/>
                <w:szCs w:val="18"/>
              </w:rPr>
            </w:pPr>
            <w:r>
              <w:rPr>
                <w:sz w:val="18"/>
                <w:szCs w:val="18"/>
              </w:rPr>
              <w:fldChar w:fldCharType="begin">
                <w:ffData>
                  <w:name w:val=""/>
                  <w:enabled/>
                  <w:calcOnExit w:val="0"/>
                  <w:helpText w:type="text" w:val="Enter administrator's full name"/>
                  <w:statusText w:type="text" w:val="Administrator full name"/>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594D0B" w:rsidRPr="00B848D6" w14:paraId="502DC4AD" w14:textId="77777777" w:rsidTr="00CB54E6">
        <w:trPr>
          <w:trHeight w:val="504"/>
        </w:trPr>
        <w:tc>
          <w:tcPr>
            <w:tcW w:w="2341" w:type="dxa"/>
            <w:tcBorders>
              <w:top w:val="nil"/>
              <w:left w:val="nil"/>
              <w:bottom w:val="nil"/>
            </w:tcBorders>
            <w:vAlign w:val="center"/>
          </w:tcPr>
          <w:p w14:paraId="1C42A1C8" w14:textId="047ACECE" w:rsidR="00594D0B" w:rsidRPr="00B848D6" w:rsidRDefault="000C46B0" w:rsidP="00C54F37">
            <w:pPr>
              <w:rPr>
                <w:color w:val="FF0000"/>
                <w:sz w:val="18"/>
                <w:szCs w:val="18"/>
              </w:rPr>
            </w:pPr>
            <w:r w:rsidRPr="00964DCC">
              <w:rPr>
                <w:b/>
                <w:color w:val="FF0000"/>
              </w:rPr>
              <w:t>*</w:t>
            </w:r>
            <w:r w:rsidR="00C54F37" w:rsidRPr="00B848D6">
              <w:rPr>
                <w:sz w:val="18"/>
                <w:szCs w:val="18"/>
              </w:rPr>
              <w:t>Email</w:t>
            </w:r>
          </w:p>
        </w:tc>
        <w:tc>
          <w:tcPr>
            <w:tcW w:w="7293" w:type="dxa"/>
            <w:vAlign w:val="center"/>
          </w:tcPr>
          <w:p w14:paraId="43452F20" w14:textId="5A113C93" w:rsidR="00594D0B" w:rsidRPr="00B848D6" w:rsidRDefault="006F33E6" w:rsidP="004858D3">
            <w:pPr>
              <w:rPr>
                <w:sz w:val="18"/>
                <w:szCs w:val="18"/>
              </w:rPr>
            </w:pPr>
            <w:r>
              <w:rPr>
                <w:sz w:val="18"/>
                <w:szCs w:val="18"/>
              </w:rPr>
              <w:fldChar w:fldCharType="begin">
                <w:ffData>
                  <w:name w:val=""/>
                  <w:enabled/>
                  <w:calcOnExit w:val="0"/>
                  <w:helpText w:type="text" w:val="Enter administrator's email"/>
                  <w:statusText w:type="text" w:val="Administrator's email"/>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CB54E6" w:rsidRPr="00B848D6" w14:paraId="48383CA0" w14:textId="77777777" w:rsidTr="00CB54E6">
        <w:trPr>
          <w:trHeight w:val="504"/>
        </w:trPr>
        <w:tc>
          <w:tcPr>
            <w:tcW w:w="2341" w:type="dxa"/>
            <w:tcBorders>
              <w:top w:val="nil"/>
              <w:left w:val="nil"/>
              <w:bottom w:val="nil"/>
            </w:tcBorders>
            <w:vAlign w:val="center"/>
          </w:tcPr>
          <w:p w14:paraId="7B94DA95" w14:textId="3FE4A59E" w:rsidR="00CB54E6" w:rsidRPr="00B848D6" w:rsidRDefault="00CB54E6" w:rsidP="00C54F37">
            <w:pPr>
              <w:rPr>
                <w:b/>
                <w:sz w:val="18"/>
                <w:szCs w:val="18"/>
              </w:rPr>
            </w:pPr>
            <w:r w:rsidRPr="00964DCC">
              <w:rPr>
                <w:b/>
                <w:color w:val="FF0000"/>
              </w:rPr>
              <w:t>*</w:t>
            </w:r>
            <w:r w:rsidRPr="00B848D6">
              <w:rPr>
                <w:bCs/>
                <w:sz w:val="18"/>
                <w:szCs w:val="18"/>
              </w:rPr>
              <w:t>Telephone</w:t>
            </w:r>
          </w:p>
        </w:tc>
        <w:tc>
          <w:tcPr>
            <w:tcW w:w="7293" w:type="dxa"/>
            <w:vAlign w:val="center"/>
          </w:tcPr>
          <w:p w14:paraId="18928655" w14:textId="53686CFF" w:rsidR="00CB54E6" w:rsidRPr="00B848D6" w:rsidRDefault="006F33E6" w:rsidP="004858D3">
            <w:pPr>
              <w:rPr>
                <w:sz w:val="18"/>
                <w:szCs w:val="18"/>
              </w:rPr>
            </w:pPr>
            <w:r>
              <w:rPr>
                <w:sz w:val="18"/>
                <w:szCs w:val="18"/>
              </w:rPr>
              <w:fldChar w:fldCharType="begin">
                <w:ffData>
                  <w:name w:val=""/>
                  <w:enabled/>
                  <w:calcOnExit w:val="0"/>
                  <w:helpText w:type="text" w:val="Enter administrator's telephone"/>
                  <w:statusText w:type="text" w:val="Administrator's telephone"/>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2E34150B" w14:textId="5E8EF845" w:rsidR="00CE112A" w:rsidRDefault="00CE112A" w:rsidP="001A0773">
      <w:pPr>
        <w:pStyle w:val="Heading2"/>
        <w:spacing w:before="240" w:after="240"/>
        <w:rPr>
          <w:szCs w:val="32"/>
        </w:rPr>
      </w:pPr>
      <w:r w:rsidRPr="008D5420">
        <w:rPr>
          <w:szCs w:val="32"/>
        </w:rPr>
        <w:lastRenderedPageBreak/>
        <w:t xml:space="preserve">Section 3. Australian </w:t>
      </w:r>
      <w:r w:rsidR="00B345DA">
        <w:rPr>
          <w:szCs w:val="32"/>
        </w:rPr>
        <w:t>r</w:t>
      </w:r>
      <w:r w:rsidRPr="008D5420">
        <w:rPr>
          <w:szCs w:val="32"/>
        </w:rPr>
        <w:t>epresentative</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1A0773" w:rsidRPr="009A2501" w14:paraId="0D8C4B04" w14:textId="77777777" w:rsidTr="003C01B9">
        <w:trPr>
          <w:trHeight w:val="1206"/>
        </w:trPr>
        <w:tc>
          <w:tcPr>
            <w:tcW w:w="1276" w:type="dxa"/>
            <w:vAlign w:val="center"/>
          </w:tcPr>
          <w:p w14:paraId="12E7D04F" w14:textId="77777777" w:rsidR="001A0773" w:rsidRPr="009A2501" w:rsidRDefault="001A0773" w:rsidP="003C01B9">
            <w:pPr>
              <w:adjustRightInd/>
              <w:snapToGrid/>
              <w:spacing w:before="0"/>
              <w:rPr>
                <w:rFonts w:ascii="Cambria" w:hAnsi="Cambria" w:cs="Times New Roman"/>
                <w:sz w:val="20"/>
              </w:rPr>
            </w:pPr>
            <w:r w:rsidRPr="009A2501">
              <w:rPr>
                <w:rFonts w:ascii="Cambria" w:hAnsi="Cambria" w:cs="Times New Roman"/>
                <w:noProof/>
                <w:sz w:val="20"/>
                <w:lang w:eastAsia="en-AU"/>
              </w:rPr>
              <w:drawing>
                <wp:inline distT="0" distB="0" distL="0" distR="0" wp14:anchorId="5A267FA4" wp14:editId="4E74D975">
                  <wp:extent cx="488315" cy="485775"/>
                  <wp:effectExtent l="0" t="0" r="6985" b="9525"/>
                  <wp:docPr id="6"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88315" cy="485775"/>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14:paraId="622F2962" w14:textId="368B6558" w:rsidR="001A0773" w:rsidRPr="00E51103" w:rsidRDefault="001A0773" w:rsidP="003C01B9">
            <w:pPr>
              <w:adjustRightInd/>
              <w:snapToGrid/>
              <w:spacing w:before="0"/>
              <w:rPr>
                <w:rFonts w:ascii="Cambria" w:hAnsi="Cambria" w:cs="Times New Roman"/>
                <w:sz w:val="20"/>
                <w:szCs w:val="20"/>
              </w:rPr>
            </w:pPr>
            <w:r w:rsidRPr="00E51103">
              <w:rPr>
                <w:rFonts w:ascii="Cambria" w:hAnsi="Cambria" w:cs="Times New Roman"/>
                <w:b/>
                <w:bCs/>
                <w:sz w:val="20"/>
                <w:szCs w:val="20"/>
              </w:rPr>
              <w:t>Note:</w:t>
            </w:r>
            <w:r w:rsidRPr="00E51103">
              <w:rPr>
                <w:rFonts w:ascii="Cambria" w:hAnsi="Cambria" w:cs="Times New Roman"/>
                <w:sz w:val="20"/>
                <w:szCs w:val="20"/>
              </w:rPr>
              <w:t xml:space="preserve"> </w:t>
            </w:r>
            <w:r w:rsidR="0067683C">
              <w:rPr>
                <w:rFonts w:ascii="Cambria" w:hAnsi="Cambria" w:cs="Times New Roman"/>
                <w:sz w:val="20"/>
                <w:szCs w:val="20"/>
              </w:rPr>
              <w:t>S</w:t>
            </w:r>
            <w:r w:rsidRPr="00E51103">
              <w:rPr>
                <w:rFonts w:ascii="Cambria" w:hAnsi="Cambria" w:cs="Times New Roman"/>
                <w:sz w:val="20"/>
                <w:szCs w:val="20"/>
              </w:rPr>
              <w:t>ponsor</w:t>
            </w:r>
            <w:r w:rsidR="0067683C">
              <w:rPr>
                <w:rFonts w:ascii="Cambria" w:hAnsi="Cambria" w:cs="Times New Roman"/>
                <w:sz w:val="20"/>
                <w:szCs w:val="20"/>
              </w:rPr>
              <w:t>s</w:t>
            </w:r>
            <w:r w:rsidRPr="00E51103">
              <w:rPr>
                <w:rFonts w:ascii="Cambria" w:hAnsi="Cambria" w:cs="Times New Roman"/>
                <w:sz w:val="20"/>
                <w:szCs w:val="20"/>
              </w:rPr>
              <w:t xml:space="preserve"> and Australian manufacturer</w:t>
            </w:r>
            <w:r w:rsidR="0067683C">
              <w:rPr>
                <w:rFonts w:ascii="Cambria" w:hAnsi="Cambria" w:cs="Times New Roman"/>
                <w:sz w:val="20"/>
                <w:szCs w:val="20"/>
              </w:rPr>
              <w:t>s</w:t>
            </w:r>
            <w:r w:rsidRPr="00E51103">
              <w:rPr>
                <w:rFonts w:ascii="Cambria" w:hAnsi="Cambria" w:cs="Times New Roman"/>
                <w:sz w:val="20"/>
                <w:szCs w:val="20"/>
              </w:rPr>
              <w:t xml:space="preserve"> must maintain at least one Australian representative at all times. If you have nominated an Administrator who is located overseas, please complete Section 3 of this form.</w:t>
            </w:r>
          </w:p>
          <w:p w14:paraId="465387C4" w14:textId="77777777" w:rsidR="001A0773" w:rsidRPr="00160FBE" w:rsidRDefault="001A0773" w:rsidP="003C01B9">
            <w:pPr>
              <w:adjustRightInd/>
              <w:snapToGrid/>
              <w:spacing w:before="120" w:after="0"/>
              <w:rPr>
                <w:rFonts w:asciiTheme="minorHAnsi" w:hAnsiTheme="minorHAnsi" w:cs="Times New Roman"/>
              </w:rPr>
            </w:pPr>
            <w:r w:rsidRPr="00E51103">
              <w:rPr>
                <w:rFonts w:asciiTheme="minorHAnsi" w:hAnsiTheme="minorHAnsi"/>
                <w:sz w:val="20"/>
                <w:szCs w:val="20"/>
              </w:rPr>
              <w:t>Overseas manufacturers and agent organisation do not need to complete this section.</w:t>
            </w:r>
          </w:p>
        </w:tc>
      </w:tr>
    </w:tbl>
    <w:p w14:paraId="14484047" w14:textId="7FDD97FC" w:rsidR="005D2FCE" w:rsidRPr="00B16B8E" w:rsidRDefault="00CE112A" w:rsidP="00DE6E50">
      <w:pPr>
        <w:adjustRightInd/>
        <w:snapToGrid/>
        <w:spacing w:before="240" w:after="240" w:line="240" w:lineRule="auto"/>
        <w:rPr>
          <w:sz w:val="20"/>
          <w:szCs w:val="20"/>
        </w:rPr>
      </w:pPr>
      <w:r w:rsidRPr="00B16B8E">
        <w:rPr>
          <w:sz w:val="20"/>
          <w:szCs w:val="20"/>
        </w:rPr>
        <w:t>This section is only required to be completed by a sponsor</w:t>
      </w:r>
      <w:r w:rsidR="005D2FCE" w:rsidRPr="00B16B8E">
        <w:rPr>
          <w:sz w:val="20"/>
          <w:szCs w:val="20"/>
        </w:rPr>
        <w:t xml:space="preserve"> or Australian manufacturer</w:t>
      </w:r>
      <w:r w:rsidRPr="00B16B8E">
        <w:rPr>
          <w:sz w:val="20"/>
          <w:szCs w:val="20"/>
        </w:rPr>
        <w:t xml:space="preserve"> </w:t>
      </w:r>
      <w:r w:rsidR="0067683C">
        <w:rPr>
          <w:sz w:val="20"/>
          <w:szCs w:val="20"/>
        </w:rPr>
        <w:t>which</w:t>
      </w:r>
      <w:r w:rsidR="0067683C" w:rsidRPr="00B16B8E">
        <w:rPr>
          <w:sz w:val="20"/>
          <w:szCs w:val="20"/>
        </w:rPr>
        <w:t xml:space="preserve"> </w:t>
      </w:r>
      <w:r w:rsidRPr="00B16B8E">
        <w:rPr>
          <w:sz w:val="20"/>
          <w:szCs w:val="20"/>
        </w:rPr>
        <w:t xml:space="preserve">has nominated an </w:t>
      </w:r>
      <w:r w:rsidR="005D2FCE" w:rsidRPr="00B16B8E">
        <w:rPr>
          <w:sz w:val="20"/>
          <w:szCs w:val="20"/>
        </w:rPr>
        <w:t xml:space="preserve">overseas </w:t>
      </w:r>
      <w:r w:rsidRPr="00B16B8E">
        <w:rPr>
          <w:sz w:val="20"/>
          <w:szCs w:val="20"/>
        </w:rPr>
        <w:t>Administrator</w:t>
      </w:r>
      <w:r w:rsidR="005D2FCE" w:rsidRPr="00B16B8E">
        <w:rPr>
          <w:sz w:val="20"/>
          <w:szCs w:val="20"/>
        </w:rPr>
        <w:t xml:space="preserve">. </w:t>
      </w:r>
      <w:r w:rsidR="003D0F96" w:rsidRPr="00B16B8E">
        <w:rPr>
          <w:sz w:val="20"/>
          <w:szCs w:val="20"/>
        </w:rPr>
        <w:br/>
      </w:r>
      <w:r w:rsidR="003D0F96" w:rsidRPr="00B16B8E">
        <w:rPr>
          <w:sz w:val="20"/>
          <w:szCs w:val="20"/>
        </w:rPr>
        <w:br/>
      </w:r>
      <w:r w:rsidR="003D0F96" w:rsidRPr="00B16B8E">
        <w:rPr>
          <w:b/>
          <w:sz w:val="20"/>
          <w:szCs w:val="20"/>
        </w:rPr>
        <w:t>Note:</w:t>
      </w:r>
      <w:r w:rsidR="003D0F96" w:rsidRPr="00B16B8E">
        <w:rPr>
          <w:sz w:val="20"/>
          <w:szCs w:val="20"/>
        </w:rPr>
        <w:t xml:space="preserve"> </w:t>
      </w:r>
      <w:r w:rsidR="005D2FCE" w:rsidRPr="00B16B8E">
        <w:rPr>
          <w:sz w:val="20"/>
          <w:szCs w:val="20"/>
        </w:rPr>
        <w:t>Overseas manufacturers and agent organisation</w:t>
      </w:r>
      <w:r w:rsidR="0067683C">
        <w:rPr>
          <w:sz w:val="20"/>
          <w:szCs w:val="20"/>
        </w:rPr>
        <w:t>s</w:t>
      </w:r>
      <w:r w:rsidR="005D2FCE" w:rsidRPr="00B16B8E">
        <w:rPr>
          <w:sz w:val="20"/>
          <w:szCs w:val="20"/>
        </w:rPr>
        <w:t xml:space="preserve"> do not need to complete this section.</w:t>
      </w:r>
    </w:p>
    <w:p w14:paraId="32D694B9" w14:textId="5DF3A932" w:rsidR="00F6435D" w:rsidRPr="00DE6E50" w:rsidRDefault="005D2FCE" w:rsidP="00185AEB">
      <w:pPr>
        <w:spacing w:before="0"/>
        <w:rPr>
          <w:sz w:val="20"/>
          <w:szCs w:val="20"/>
        </w:rPr>
      </w:pPr>
      <w:r w:rsidRPr="00DE6E50">
        <w:rPr>
          <w:sz w:val="20"/>
          <w:szCs w:val="20"/>
        </w:rPr>
        <w:t>P</w:t>
      </w:r>
      <w:r w:rsidR="00F6435D" w:rsidRPr="00DE6E50">
        <w:rPr>
          <w:sz w:val="20"/>
          <w:szCs w:val="20"/>
        </w:rPr>
        <w:t>lease nominate an Australian representative from your organisation</w:t>
      </w:r>
      <w:r w:rsidR="002C443C" w:rsidRPr="00DE6E50">
        <w:rPr>
          <w:sz w:val="20"/>
          <w:szCs w:val="20"/>
        </w:rPr>
        <w:t xml:space="preserve"> to be listed as an authorised contact. </w:t>
      </w:r>
      <w:r w:rsidR="00F6435D" w:rsidRPr="00DE6E50">
        <w:rPr>
          <w:sz w:val="20"/>
          <w:szCs w:val="20"/>
        </w:rPr>
        <w:t xml:space="preserve">This person will be the first point of contact for the </w:t>
      </w:r>
      <w:r w:rsidR="00EE35D5" w:rsidRPr="00DE6E50">
        <w:rPr>
          <w:sz w:val="20"/>
          <w:szCs w:val="20"/>
        </w:rPr>
        <w:t>TGA</w:t>
      </w:r>
      <w:r w:rsidR="00F6435D" w:rsidRPr="00DE6E50">
        <w:rPr>
          <w:sz w:val="20"/>
          <w:szCs w:val="20"/>
        </w:rPr>
        <w:t>.</w:t>
      </w:r>
    </w:p>
    <w:tbl>
      <w:tblPr>
        <w:tblStyle w:val="TableGrid"/>
        <w:tblW w:w="0" w:type="auto"/>
        <w:tblLook w:val="04A0" w:firstRow="1" w:lastRow="0" w:firstColumn="1" w:lastColumn="0" w:noHBand="0" w:noVBand="1"/>
      </w:tblPr>
      <w:tblGrid>
        <w:gridCol w:w="3544"/>
        <w:gridCol w:w="6090"/>
      </w:tblGrid>
      <w:tr w:rsidR="00F6435D" w:rsidRPr="001E75D5" w14:paraId="74487120" w14:textId="77777777" w:rsidTr="00B16B8E">
        <w:trPr>
          <w:trHeight w:val="565"/>
        </w:trPr>
        <w:tc>
          <w:tcPr>
            <w:tcW w:w="3544" w:type="dxa"/>
            <w:tcBorders>
              <w:top w:val="nil"/>
              <w:left w:val="nil"/>
              <w:bottom w:val="nil"/>
            </w:tcBorders>
            <w:vAlign w:val="center"/>
          </w:tcPr>
          <w:p w14:paraId="6D144822" w14:textId="4952171C" w:rsidR="00F6435D" w:rsidRPr="00B16B8E" w:rsidRDefault="00185AEB" w:rsidP="00185AEB">
            <w:pPr>
              <w:rPr>
                <w:color w:val="FF0000"/>
                <w:sz w:val="20"/>
                <w:szCs w:val="20"/>
              </w:rPr>
            </w:pPr>
            <w:r w:rsidRPr="00964DCC">
              <w:rPr>
                <w:b/>
                <w:color w:val="FF0000"/>
              </w:rPr>
              <w:t>*</w:t>
            </w:r>
            <w:r w:rsidR="00F6435D" w:rsidRPr="00C81704">
              <w:rPr>
                <w:sz w:val="18"/>
                <w:szCs w:val="18"/>
              </w:rPr>
              <w:t>Aust</w:t>
            </w:r>
            <w:r w:rsidR="008D5420" w:rsidRPr="00C81704">
              <w:rPr>
                <w:sz w:val="18"/>
                <w:szCs w:val="18"/>
              </w:rPr>
              <w:t>ralian</w:t>
            </w:r>
            <w:r w:rsidR="00F6435D" w:rsidRPr="00C81704">
              <w:rPr>
                <w:sz w:val="18"/>
                <w:szCs w:val="18"/>
              </w:rPr>
              <w:t xml:space="preserve"> representative </w:t>
            </w:r>
            <w:r w:rsidR="005D2FCE" w:rsidRPr="00C81704">
              <w:rPr>
                <w:sz w:val="18"/>
                <w:szCs w:val="18"/>
              </w:rPr>
              <w:t xml:space="preserve">full </w:t>
            </w:r>
            <w:r w:rsidR="00F6435D" w:rsidRPr="00C81704">
              <w:rPr>
                <w:sz w:val="18"/>
                <w:szCs w:val="18"/>
              </w:rPr>
              <w:t>name:</w:t>
            </w:r>
            <w:r w:rsidR="00D54D6F" w:rsidRPr="00C81704">
              <w:rPr>
                <w:sz w:val="18"/>
                <w:szCs w:val="18"/>
              </w:rPr>
              <w:t xml:space="preserve"> </w:t>
            </w:r>
          </w:p>
        </w:tc>
        <w:tc>
          <w:tcPr>
            <w:tcW w:w="6090" w:type="dxa"/>
            <w:vAlign w:val="center"/>
          </w:tcPr>
          <w:p w14:paraId="3E2032C4" w14:textId="48CE2A23" w:rsidR="00F6435D" w:rsidRPr="005B6856" w:rsidRDefault="00DD286C" w:rsidP="00AB745D">
            <w:pPr>
              <w:rPr>
                <w:sz w:val="18"/>
                <w:szCs w:val="18"/>
              </w:rPr>
            </w:pPr>
            <w:r>
              <w:rPr>
                <w:sz w:val="18"/>
                <w:szCs w:val="18"/>
              </w:rPr>
              <w:fldChar w:fldCharType="begin">
                <w:ffData>
                  <w:name w:val=""/>
                  <w:enabled/>
                  <w:calcOnExit w:val="0"/>
                  <w:helpText w:type="text" w:val="Enter Australian representative's full name"/>
                  <w:statusText w:type="text" w:val="Australian representative full name"/>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F6435D" w:rsidRPr="001E75D5" w14:paraId="3B1968AD" w14:textId="77777777" w:rsidTr="00B16B8E">
        <w:trPr>
          <w:trHeight w:val="504"/>
        </w:trPr>
        <w:tc>
          <w:tcPr>
            <w:tcW w:w="3544" w:type="dxa"/>
            <w:tcBorders>
              <w:top w:val="nil"/>
              <w:left w:val="nil"/>
              <w:bottom w:val="nil"/>
            </w:tcBorders>
            <w:vAlign w:val="center"/>
          </w:tcPr>
          <w:p w14:paraId="1A28D65B" w14:textId="765C54E7" w:rsidR="00F6435D" w:rsidRPr="00B16B8E" w:rsidRDefault="00185AEB" w:rsidP="00185AEB">
            <w:pPr>
              <w:rPr>
                <w:color w:val="FF0000"/>
                <w:sz w:val="20"/>
                <w:szCs w:val="20"/>
              </w:rPr>
            </w:pPr>
            <w:r w:rsidRPr="00964DCC">
              <w:rPr>
                <w:b/>
                <w:color w:val="FF0000"/>
              </w:rPr>
              <w:t>*</w:t>
            </w:r>
            <w:r w:rsidR="00F6435D" w:rsidRPr="00C81704">
              <w:rPr>
                <w:sz w:val="18"/>
                <w:szCs w:val="18"/>
              </w:rPr>
              <w:t>Email</w:t>
            </w:r>
          </w:p>
        </w:tc>
        <w:tc>
          <w:tcPr>
            <w:tcW w:w="6090" w:type="dxa"/>
            <w:vAlign w:val="center"/>
          </w:tcPr>
          <w:p w14:paraId="2BB4331B" w14:textId="498B119D" w:rsidR="00F6435D" w:rsidRPr="005B6856" w:rsidRDefault="00DD286C" w:rsidP="00AB745D">
            <w:pPr>
              <w:rPr>
                <w:sz w:val="18"/>
                <w:szCs w:val="18"/>
              </w:rPr>
            </w:pPr>
            <w:r>
              <w:rPr>
                <w:sz w:val="18"/>
                <w:szCs w:val="18"/>
              </w:rPr>
              <w:fldChar w:fldCharType="begin">
                <w:ffData>
                  <w:name w:val=""/>
                  <w:enabled/>
                  <w:calcOnExit w:val="0"/>
                  <w:helpText w:type="text" w:val="Enter Australian representative's email"/>
                  <w:statusText w:type="text" w:val="Australian representative's email"/>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B16B8E" w:rsidRPr="001E75D5" w14:paraId="209787B2" w14:textId="77777777" w:rsidTr="00B16B8E">
        <w:trPr>
          <w:trHeight w:val="504"/>
        </w:trPr>
        <w:tc>
          <w:tcPr>
            <w:tcW w:w="3544" w:type="dxa"/>
            <w:tcBorders>
              <w:top w:val="nil"/>
              <w:left w:val="nil"/>
              <w:bottom w:val="nil"/>
            </w:tcBorders>
            <w:vAlign w:val="center"/>
          </w:tcPr>
          <w:p w14:paraId="270BE386" w14:textId="4F32183B" w:rsidR="00B16B8E" w:rsidRPr="00B16B8E" w:rsidRDefault="005B6856" w:rsidP="00185AEB">
            <w:pPr>
              <w:rPr>
                <w:b/>
                <w:color w:val="FF0000"/>
                <w:sz w:val="20"/>
                <w:szCs w:val="20"/>
              </w:rPr>
            </w:pPr>
            <w:r w:rsidRPr="00964DCC">
              <w:rPr>
                <w:b/>
                <w:color w:val="FF0000"/>
              </w:rPr>
              <w:t>*</w:t>
            </w:r>
            <w:r w:rsidRPr="00C81704">
              <w:rPr>
                <w:sz w:val="18"/>
                <w:szCs w:val="18"/>
              </w:rPr>
              <w:t>Telephone</w:t>
            </w:r>
          </w:p>
        </w:tc>
        <w:tc>
          <w:tcPr>
            <w:tcW w:w="6090" w:type="dxa"/>
            <w:vAlign w:val="center"/>
          </w:tcPr>
          <w:p w14:paraId="0E2445D4" w14:textId="6258F9B1" w:rsidR="00B16B8E" w:rsidRPr="005B6856" w:rsidRDefault="00DD286C" w:rsidP="00AB745D">
            <w:pPr>
              <w:rPr>
                <w:sz w:val="18"/>
                <w:szCs w:val="18"/>
              </w:rPr>
            </w:pPr>
            <w:r>
              <w:rPr>
                <w:sz w:val="18"/>
                <w:szCs w:val="18"/>
              </w:rPr>
              <w:fldChar w:fldCharType="begin">
                <w:ffData>
                  <w:name w:val=""/>
                  <w:enabled/>
                  <w:calcOnExit w:val="0"/>
                  <w:helpText w:type="text" w:val="Enter Australian representative's telephone"/>
                  <w:statusText w:type="text" w:val="Australian representative's telephone"/>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6F54107C" w14:textId="67AED91A" w:rsidR="00594D0B" w:rsidRPr="00CB54E6" w:rsidRDefault="003D0F96" w:rsidP="001A0773">
      <w:pPr>
        <w:pStyle w:val="Heading4"/>
        <w:spacing w:before="480" w:after="360"/>
        <w:rPr>
          <w:rFonts w:eastAsia="Times New Roman"/>
          <w:sz w:val="28"/>
          <w:szCs w:val="28"/>
        </w:rPr>
      </w:pPr>
      <w:r w:rsidRPr="00CB54E6">
        <w:rPr>
          <w:rFonts w:eastAsia="Times New Roman"/>
          <w:sz w:val="28"/>
          <w:szCs w:val="28"/>
        </w:rPr>
        <w:t xml:space="preserve">Section 4. </w:t>
      </w:r>
      <w:r w:rsidR="00594D0B" w:rsidRPr="00CB54E6">
        <w:rPr>
          <w:rFonts w:eastAsia="Times New Roman"/>
          <w:sz w:val="28"/>
          <w:szCs w:val="28"/>
        </w:rPr>
        <w:t>Declaration</w:t>
      </w:r>
    </w:p>
    <w:tbl>
      <w:tblPr>
        <w:tblW w:w="9214" w:type="dxa"/>
        <w:tblLayout w:type="fixed"/>
        <w:tblCellMar>
          <w:left w:w="0" w:type="dxa"/>
          <w:right w:w="0" w:type="dxa"/>
        </w:tblCellMar>
        <w:tblLook w:val="04A0" w:firstRow="1" w:lastRow="0" w:firstColumn="1" w:lastColumn="0" w:noHBand="0" w:noVBand="1"/>
      </w:tblPr>
      <w:tblGrid>
        <w:gridCol w:w="1276"/>
        <w:gridCol w:w="7938"/>
      </w:tblGrid>
      <w:tr w:rsidR="001A0773" w:rsidRPr="009A2501" w14:paraId="572CB65A" w14:textId="77777777" w:rsidTr="003C01B9">
        <w:trPr>
          <w:trHeight w:val="1206"/>
        </w:trPr>
        <w:tc>
          <w:tcPr>
            <w:tcW w:w="1276" w:type="dxa"/>
            <w:vAlign w:val="center"/>
          </w:tcPr>
          <w:p w14:paraId="7B0D438F" w14:textId="77777777" w:rsidR="001A0773" w:rsidRPr="009A2501" w:rsidRDefault="001A0773" w:rsidP="003C01B9">
            <w:pPr>
              <w:adjustRightInd/>
              <w:snapToGrid/>
              <w:spacing w:before="0"/>
              <w:rPr>
                <w:rFonts w:ascii="Cambria" w:hAnsi="Cambria" w:cs="Times New Roman"/>
                <w:sz w:val="20"/>
              </w:rPr>
            </w:pPr>
            <w:r w:rsidRPr="009A2501">
              <w:rPr>
                <w:rFonts w:ascii="Cambria" w:hAnsi="Cambria" w:cs="Times New Roman"/>
                <w:noProof/>
                <w:sz w:val="20"/>
                <w:lang w:eastAsia="en-AU"/>
              </w:rPr>
              <w:drawing>
                <wp:inline distT="0" distB="0" distL="0" distR="0" wp14:anchorId="695C88FD" wp14:editId="5B2C52E4">
                  <wp:extent cx="488315" cy="485775"/>
                  <wp:effectExtent l="0" t="0" r="6985" b="9525"/>
                  <wp:docPr id="2"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88315" cy="485775"/>
                          </a:xfrm>
                          <a:prstGeom prst="rect">
                            <a:avLst/>
                          </a:prstGeom>
                        </pic:spPr>
                      </pic:pic>
                    </a:graphicData>
                  </a:graphic>
                </wp:inline>
              </w:drawing>
            </w:r>
          </w:p>
        </w:tc>
        <w:tc>
          <w:tcPr>
            <w:tcW w:w="7938" w:type="dxa"/>
            <w:shd w:val="clear" w:color="auto" w:fill="EAEAEA"/>
            <w:tcMar>
              <w:top w:w="170" w:type="dxa"/>
              <w:left w:w="170" w:type="dxa"/>
              <w:bottom w:w="170" w:type="dxa"/>
              <w:right w:w="170" w:type="dxa"/>
            </w:tcMar>
          </w:tcPr>
          <w:p w14:paraId="46E5AC6D" w14:textId="77777777" w:rsidR="001A0773" w:rsidRPr="006D2BB0" w:rsidRDefault="001A0773" w:rsidP="003C01B9">
            <w:pPr>
              <w:adjustRightInd/>
              <w:snapToGrid/>
              <w:spacing w:before="0" w:after="120"/>
              <w:rPr>
                <w:rFonts w:ascii="Cambria" w:hAnsi="Cambria" w:cs="Times New Roman"/>
                <w:b/>
                <w:bCs/>
              </w:rPr>
            </w:pPr>
            <w:r w:rsidRPr="006D2BB0">
              <w:rPr>
                <w:rFonts w:ascii="Cambria" w:hAnsi="Cambria" w:cs="Times New Roman"/>
                <w:b/>
                <w:bCs/>
              </w:rPr>
              <w:t>The following declaration must be signed.</w:t>
            </w:r>
          </w:p>
          <w:p w14:paraId="7414A597" w14:textId="77777777" w:rsidR="001A0773" w:rsidRPr="00E51103" w:rsidRDefault="001A0773" w:rsidP="001A0773">
            <w:pPr>
              <w:pStyle w:val="ListBullet"/>
              <w:numPr>
                <w:ilvl w:val="0"/>
                <w:numId w:val="13"/>
              </w:numPr>
              <w:spacing w:before="0" w:after="0"/>
              <w:ind w:left="284" w:hanging="284"/>
              <w:rPr>
                <w:rFonts w:ascii="Cambria" w:hAnsi="Cambria"/>
                <w:sz w:val="20"/>
                <w:szCs w:val="20"/>
              </w:rPr>
            </w:pPr>
            <w:r w:rsidRPr="00E51103">
              <w:rPr>
                <w:rFonts w:ascii="Cambria" w:hAnsi="Cambria"/>
                <w:sz w:val="20"/>
                <w:szCs w:val="20"/>
              </w:rPr>
              <w:t>For a corporation, by the company director or company secretary</w:t>
            </w:r>
          </w:p>
          <w:p w14:paraId="57218372" w14:textId="77777777" w:rsidR="001A0773" w:rsidRPr="00E51103" w:rsidRDefault="001A0773" w:rsidP="001A0773">
            <w:pPr>
              <w:pStyle w:val="ListBullet"/>
              <w:numPr>
                <w:ilvl w:val="0"/>
                <w:numId w:val="13"/>
              </w:numPr>
              <w:spacing w:before="0" w:after="0"/>
              <w:ind w:left="284" w:hanging="284"/>
              <w:rPr>
                <w:rFonts w:ascii="Cambria" w:hAnsi="Cambria"/>
                <w:sz w:val="20"/>
                <w:szCs w:val="20"/>
              </w:rPr>
            </w:pPr>
            <w:r w:rsidRPr="00E51103">
              <w:rPr>
                <w:rFonts w:ascii="Cambria" w:hAnsi="Cambria"/>
                <w:sz w:val="20"/>
                <w:szCs w:val="20"/>
              </w:rPr>
              <w:t>For other clients, by the owner, partner, individual or regulatory affairs agent</w:t>
            </w:r>
          </w:p>
          <w:p w14:paraId="3BBC9457" w14:textId="59541877" w:rsidR="001A0773" w:rsidRPr="00CA688B" w:rsidRDefault="001A0773" w:rsidP="00CA688B">
            <w:pPr>
              <w:pStyle w:val="ListBullet"/>
              <w:numPr>
                <w:ilvl w:val="0"/>
                <w:numId w:val="0"/>
              </w:numPr>
              <w:spacing w:after="120"/>
              <w:rPr>
                <w:rFonts w:ascii="Cambria" w:hAnsi="Cambria"/>
                <w:b/>
                <w:bCs/>
                <w:sz w:val="20"/>
                <w:szCs w:val="20"/>
              </w:rPr>
            </w:pPr>
            <w:r w:rsidRPr="00CA688B">
              <w:rPr>
                <w:rFonts w:ascii="Cambria" w:hAnsi="Cambria"/>
                <w:b/>
                <w:bCs/>
                <w:sz w:val="20"/>
                <w:szCs w:val="20"/>
              </w:rPr>
              <w:t>The signatory will also be added to the TGA Business Services (TBS) Portal as an authorised representative with submitter access.</w:t>
            </w:r>
          </w:p>
          <w:p w14:paraId="4C93A4F9" w14:textId="77777777" w:rsidR="001A0773" w:rsidRPr="006D2BB0" w:rsidRDefault="001A0773" w:rsidP="003C01B9">
            <w:pPr>
              <w:pStyle w:val="ListBullet"/>
              <w:numPr>
                <w:ilvl w:val="0"/>
                <w:numId w:val="0"/>
              </w:numPr>
              <w:spacing w:before="0" w:after="0"/>
              <w:rPr>
                <w:rFonts w:ascii="Cambria" w:hAnsi="Cambria"/>
              </w:rPr>
            </w:pPr>
            <w:r w:rsidRPr="00E51103">
              <w:rPr>
                <w:rFonts w:ascii="Cambria" w:hAnsi="Cambria"/>
                <w:b/>
                <w:bCs/>
                <w:sz w:val="20"/>
                <w:szCs w:val="20"/>
              </w:rPr>
              <w:t>Note:</w:t>
            </w:r>
            <w:r w:rsidRPr="00E51103">
              <w:rPr>
                <w:rFonts w:ascii="Cambria" w:hAnsi="Cambria"/>
                <w:sz w:val="20"/>
                <w:szCs w:val="20"/>
              </w:rPr>
              <w:t xml:space="preserve"> providing information that is false or misleading to a Commonwealth entity or in connection with a Commonwealth law is a serious offence subject to criminal penalties under the </w:t>
            </w:r>
            <w:r w:rsidRPr="00E51103">
              <w:rPr>
                <w:rFonts w:ascii="Cambria" w:hAnsi="Cambria"/>
                <w:i/>
                <w:iCs/>
                <w:sz w:val="20"/>
                <w:szCs w:val="20"/>
              </w:rPr>
              <w:t>Criminal Code Act 1995</w:t>
            </w:r>
            <w:r w:rsidRPr="00E51103">
              <w:rPr>
                <w:rFonts w:ascii="Cambria" w:hAnsi="Cambria"/>
                <w:sz w:val="20"/>
                <w:szCs w:val="20"/>
              </w:rPr>
              <w:t>.</w:t>
            </w:r>
          </w:p>
        </w:tc>
      </w:tr>
    </w:tbl>
    <w:p w14:paraId="693708E2" w14:textId="7C9594A2" w:rsidR="00594D0B" w:rsidRPr="00B16B8E" w:rsidRDefault="00A91D52" w:rsidP="001A0773">
      <w:pPr>
        <w:pStyle w:val="ListBullet"/>
        <w:numPr>
          <w:ilvl w:val="0"/>
          <w:numId w:val="0"/>
        </w:numPr>
        <w:spacing w:before="480" w:after="360"/>
        <w:rPr>
          <w:b/>
          <w:bCs/>
          <w:color w:val="FF0000"/>
          <w:sz w:val="20"/>
          <w:szCs w:val="20"/>
        </w:rPr>
      </w:pPr>
      <w:r w:rsidRPr="00B16B8E">
        <w:rPr>
          <w:b/>
          <w:bCs/>
          <w:color w:val="FF0000"/>
          <w:sz w:val="20"/>
          <w:szCs w:val="20"/>
        </w:rPr>
        <w:t xml:space="preserve">By signing this </w:t>
      </w:r>
      <w:r w:rsidR="00941DC5" w:rsidRPr="00B16B8E">
        <w:rPr>
          <w:b/>
          <w:bCs/>
          <w:color w:val="FF0000"/>
          <w:sz w:val="20"/>
          <w:szCs w:val="20"/>
        </w:rPr>
        <w:t>form,</w:t>
      </w:r>
      <w:r w:rsidRPr="00B16B8E">
        <w:rPr>
          <w:b/>
          <w:bCs/>
          <w:color w:val="FF0000"/>
          <w:sz w:val="20"/>
          <w:szCs w:val="20"/>
        </w:rPr>
        <w:t xml:space="preserve"> I </w:t>
      </w:r>
      <w:r w:rsidR="00594D0B" w:rsidRPr="00B16B8E">
        <w:rPr>
          <w:b/>
          <w:bCs/>
          <w:color w:val="FF0000"/>
          <w:sz w:val="20"/>
          <w:szCs w:val="20"/>
        </w:rPr>
        <w:t>declare that the information provided is</w:t>
      </w:r>
      <w:r w:rsidR="00594D0B" w:rsidRPr="00B16B8E">
        <w:rPr>
          <w:b/>
          <w:bCs/>
          <w:color w:val="FF0000"/>
          <w:spacing w:val="-15"/>
          <w:sz w:val="20"/>
          <w:szCs w:val="20"/>
        </w:rPr>
        <w:t xml:space="preserve"> </w:t>
      </w:r>
      <w:r w:rsidRPr="00B16B8E">
        <w:rPr>
          <w:b/>
          <w:bCs/>
          <w:color w:val="FF0000"/>
          <w:spacing w:val="-15"/>
          <w:sz w:val="20"/>
          <w:szCs w:val="20"/>
        </w:rPr>
        <w:t xml:space="preserve">true and </w:t>
      </w:r>
      <w:r w:rsidR="00594D0B" w:rsidRPr="00B16B8E">
        <w:rPr>
          <w:b/>
          <w:bCs/>
          <w:color w:val="FF0000"/>
          <w:sz w:val="20"/>
          <w:szCs w:val="20"/>
        </w:rPr>
        <w:t>correct</w:t>
      </w:r>
      <w:r w:rsidRPr="00B16B8E">
        <w:rPr>
          <w:b/>
          <w:bCs/>
          <w:color w:val="FF0000"/>
          <w:sz w:val="20"/>
          <w:szCs w:val="20"/>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3544"/>
        <w:gridCol w:w="851"/>
        <w:gridCol w:w="3118"/>
      </w:tblGrid>
      <w:tr w:rsidR="00594D0B" w:rsidRPr="001E75D5" w14:paraId="7F85B335" w14:textId="77777777" w:rsidTr="003A1412">
        <w:trPr>
          <w:cantSplit/>
          <w:trHeight w:val="20"/>
        </w:trPr>
        <w:tc>
          <w:tcPr>
            <w:tcW w:w="2410" w:type="dxa"/>
            <w:tcBorders>
              <w:top w:val="nil"/>
              <w:left w:val="nil"/>
              <w:bottom w:val="nil"/>
              <w:right w:val="single" w:sz="4" w:space="0" w:color="auto"/>
            </w:tcBorders>
            <w:vAlign w:val="center"/>
          </w:tcPr>
          <w:p w14:paraId="7F5CC58D" w14:textId="3B378084" w:rsidR="00594D0B" w:rsidRPr="00BF7B70" w:rsidRDefault="00185AEB" w:rsidP="00185AEB">
            <w:pPr>
              <w:rPr>
                <w:color w:val="FF0000"/>
                <w:sz w:val="20"/>
                <w:szCs w:val="20"/>
              </w:rPr>
            </w:pPr>
            <w:r w:rsidRPr="00BF7B70">
              <w:rPr>
                <w:b/>
                <w:bCs/>
                <w:color w:val="FF0000"/>
              </w:rPr>
              <w:t>*</w:t>
            </w:r>
            <w:r w:rsidR="003D0F96" w:rsidRPr="00BF7B70">
              <w:rPr>
                <w:sz w:val="20"/>
                <w:szCs w:val="20"/>
              </w:rPr>
              <w:t>Full n</w:t>
            </w:r>
            <w:r w:rsidR="00594D0B" w:rsidRPr="00BF7B70">
              <w:rPr>
                <w:sz w:val="20"/>
                <w:szCs w:val="20"/>
              </w:rPr>
              <w:t>ame</w:t>
            </w:r>
          </w:p>
        </w:tc>
        <w:tc>
          <w:tcPr>
            <w:tcW w:w="7513" w:type="dxa"/>
            <w:gridSpan w:val="3"/>
            <w:tcBorders>
              <w:left w:val="single" w:sz="4" w:space="0" w:color="auto"/>
            </w:tcBorders>
            <w:vAlign w:val="center"/>
          </w:tcPr>
          <w:p w14:paraId="2513B14E" w14:textId="075BD3C3" w:rsidR="00594D0B" w:rsidRPr="00BF7B70" w:rsidRDefault="00DD286C" w:rsidP="004858D3">
            <w:pPr>
              <w:rPr>
                <w:sz w:val="18"/>
                <w:szCs w:val="18"/>
              </w:rPr>
            </w:pPr>
            <w:r>
              <w:fldChar w:fldCharType="begin">
                <w:ffData>
                  <w:name w:val=""/>
                  <w:enabled/>
                  <w:calcOnExit w:val="0"/>
                  <w:helpText w:type="text" w:val="Enter full name"/>
                  <w:statusText w:type="text" w:val="Full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54D6F" w:rsidRPr="00244F20" w14:paraId="2AEBF5E5" w14:textId="77777777" w:rsidTr="003A1412">
        <w:trPr>
          <w:cantSplit/>
          <w:trHeight w:val="20"/>
        </w:trPr>
        <w:tc>
          <w:tcPr>
            <w:tcW w:w="2410" w:type="dxa"/>
            <w:tcBorders>
              <w:top w:val="nil"/>
              <w:left w:val="nil"/>
              <w:bottom w:val="nil"/>
              <w:right w:val="single" w:sz="4" w:space="0" w:color="auto"/>
            </w:tcBorders>
            <w:vAlign w:val="center"/>
          </w:tcPr>
          <w:p w14:paraId="4738E919" w14:textId="5B4A2D54" w:rsidR="00D54D6F" w:rsidRPr="00BF7B70" w:rsidRDefault="00185AEB" w:rsidP="00185AEB">
            <w:pPr>
              <w:rPr>
                <w:color w:val="FF0000"/>
                <w:sz w:val="20"/>
                <w:szCs w:val="20"/>
              </w:rPr>
            </w:pPr>
            <w:r w:rsidRPr="00BF7B70">
              <w:rPr>
                <w:b/>
                <w:bCs/>
                <w:color w:val="FF0000"/>
              </w:rPr>
              <w:t>*</w:t>
            </w:r>
            <w:r w:rsidR="00D54D6F" w:rsidRPr="00BF7B70">
              <w:rPr>
                <w:sz w:val="20"/>
                <w:szCs w:val="20"/>
              </w:rPr>
              <w:t xml:space="preserve">Email </w:t>
            </w:r>
          </w:p>
        </w:tc>
        <w:tc>
          <w:tcPr>
            <w:tcW w:w="7513" w:type="dxa"/>
            <w:gridSpan w:val="3"/>
            <w:tcBorders>
              <w:left w:val="single" w:sz="4" w:space="0" w:color="auto"/>
            </w:tcBorders>
            <w:vAlign w:val="center"/>
          </w:tcPr>
          <w:p w14:paraId="6D532CD6" w14:textId="465B5AA9" w:rsidR="00D54D6F" w:rsidRPr="00BF7B70" w:rsidRDefault="00DD286C" w:rsidP="004858D3">
            <w:r>
              <w:fldChar w:fldCharType="begin">
                <w:ffData>
                  <w:name w:val=""/>
                  <w:enabled/>
                  <w:calcOnExit w:val="0"/>
                  <w:helpText w:type="text" w:val="Enter email address"/>
                  <w:statusText w:type="text" w:val="Email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73B1D" w:rsidRPr="00244F20" w14:paraId="25A65FD1" w14:textId="77777777" w:rsidTr="00873B1D">
        <w:trPr>
          <w:cantSplit/>
          <w:trHeight w:val="20"/>
        </w:trPr>
        <w:tc>
          <w:tcPr>
            <w:tcW w:w="2410" w:type="dxa"/>
            <w:tcBorders>
              <w:top w:val="nil"/>
              <w:left w:val="nil"/>
              <w:bottom w:val="nil"/>
              <w:right w:val="single" w:sz="4" w:space="0" w:color="auto"/>
            </w:tcBorders>
            <w:vAlign w:val="center"/>
          </w:tcPr>
          <w:p w14:paraId="39451840" w14:textId="47B9E680" w:rsidR="00873B1D" w:rsidRPr="00BF7B70" w:rsidRDefault="00873B1D" w:rsidP="00185AEB">
            <w:pPr>
              <w:rPr>
                <w:color w:val="FF0000"/>
                <w:sz w:val="20"/>
                <w:szCs w:val="20"/>
              </w:rPr>
            </w:pPr>
            <w:r w:rsidRPr="00BF7B70">
              <w:rPr>
                <w:b/>
                <w:bCs/>
                <w:color w:val="FF0000"/>
              </w:rPr>
              <w:t>*</w:t>
            </w:r>
            <w:r w:rsidRPr="00BF7B70">
              <w:rPr>
                <w:sz w:val="20"/>
                <w:szCs w:val="20"/>
              </w:rPr>
              <w:t xml:space="preserve">Telephone </w:t>
            </w:r>
          </w:p>
        </w:tc>
        <w:tc>
          <w:tcPr>
            <w:tcW w:w="7513" w:type="dxa"/>
            <w:gridSpan w:val="3"/>
            <w:vAlign w:val="center"/>
          </w:tcPr>
          <w:p w14:paraId="42D2A23A" w14:textId="091109EE" w:rsidR="00873B1D" w:rsidRPr="00BF7B70" w:rsidRDefault="00DD286C" w:rsidP="004858D3">
            <w:r>
              <w:fldChar w:fldCharType="begin">
                <w:ffData>
                  <w:name w:val=""/>
                  <w:enabled/>
                  <w:calcOnExit w:val="0"/>
                  <w:helpText w:type="text" w:val="Add telephone number"/>
                  <w:statusText w:type="text" w:val="Telephon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54D6F" w:rsidRPr="00244F20" w14:paraId="5CFD20F7" w14:textId="77777777" w:rsidTr="00C54F37">
        <w:trPr>
          <w:cantSplit/>
          <w:trHeight w:val="20"/>
        </w:trPr>
        <w:tc>
          <w:tcPr>
            <w:tcW w:w="2410" w:type="dxa"/>
            <w:tcBorders>
              <w:top w:val="nil"/>
              <w:left w:val="nil"/>
              <w:bottom w:val="nil"/>
              <w:right w:val="single" w:sz="4" w:space="0" w:color="auto"/>
            </w:tcBorders>
            <w:vAlign w:val="center"/>
          </w:tcPr>
          <w:p w14:paraId="7AB6991B" w14:textId="633FBBCA" w:rsidR="00D54D6F" w:rsidRPr="00BF7B70" w:rsidRDefault="00185AEB" w:rsidP="00185AEB">
            <w:pPr>
              <w:rPr>
                <w:color w:val="FF0000"/>
                <w:sz w:val="20"/>
                <w:szCs w:val="20"/>
              </w:rPr>
            </w:pPr>
            <w:r w:rsidRPr="00BF7B70">
              <w:rPr>
                <w:b/>
                <w:bCs/>
                <w:color w:val="FF0000"/>
              </w:rPr>
              <w:t>*</w:t>
            </w:r>
            <w:r w:rsidR="00D54D6F" w:rsidRPr="00BF7B70">
              <w:rPr>
                <w:sz w:val="20"/>
                <w:szCs w:val="20"/>
              </w:rPr>
              <w:t>Signature</w:t>
            </w:r>
          </w:p>
        </w:tc>
        <w:tc>
          <w:tcPr>
            <w:tcW w:w="3544" w:type="dxa"/>
            <w:tcBorders>
              <w:left w:val="single" w:sz="4" w:space="0" w:color="auto"/>
            </w:tcBorders>
            <w:vAlign w:val="center"/>
          </w:tcPr>
          <w:p w14:paraId="4A1CAC40" w14:textId="4A5DBC54" w:rsidR="00D54D6F" w:rsidRPr="00BF7B70" w:rsidRDefault="00DD286C" w:rsidP="004858D3">
            <w:r>
              <w:fldChar w:fldCharType="begin">
                <w:ffData>
                  <w:name w:val=""/>
                  <w:enabled/>
                  <w:calcOnExit w:val="0"/>
                  <w:helpText w:type="text" w:val="Enter signature"/>
                  <w:statusText w:type="text" w:val="Signatu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1" w:type="dxa"/>
            <w:tcBorders>
              <w:bottom w:val="nil"/>
            </w:tcBorders>
            <w:vAlign w:val="center"/>
          </w:tcPr>
          <w:p w14:paraId="4908EE70" w14:textId="77777777" w:rsidR="00D54D6F" w:rsidRPr="00BF7B70" w:rsidRDefault="00185AEB" w:rsidP="00185AEB">
            <w:pPr>
              <w:rPr>
                <w:color w:val="FF0000"/>
                <w:sz w:val="20"/>
                <w:szCs w:val="20"/>
              </w:rPr>
            </w:pPr>
            <w:r w:rsidRPr="00BD30CE">
              <w:rPr>
                <w:b/>
                <w:bCs/>
                <w:color w:val="FF0000"/>
              </w:rPr>
              <w:t>*</w:t>
            </w:r>
            <w:r w:rsidR="00D54D6F" w:rsidRPr="00BF7B70">
              <w:rPr>
                <w:sz w:val="20"/>
                <w:szCs w:val="20"/>
              </w:rPr>
              <w:t>Date:</w:t>
            </w:r>
          </w:p>
        </w:tc>
        <w:sdt>
          <w:sdtPr>
            <w:id w:val="1765726609"/>
            <w:placeholder>
              <w:docPart w:val="DefaultPlaceholder_-1854013437"/>
            </w:placeholder>
            <w:showingPlcHdr/>
            <w:date>
              <w:dateFormat w:val="d/MM/yyyy"/>
              <w:lid w:val="en-AU"/>
              <w:storeMappedDataAs w:val="dateTime"/>
              <w:calendar w:val="gregorian"/>
            </w:date>
          </w:sdtPr>
          <w:sdtEndPr/>
          <w:sdtContent>
            <w:tc>
              <w:tcPr>
                <w:tcW w:w="3118" w:type="dxa"/>
                <w:vAlign w:val="center"/>
              </w:tcPr>
              <w:p w14:paraId="76B01AB2" w14:textId="5FFF6DCF" w:rsidR="00D54D6F" w:rsidRPr="00BF7B70" w:rsidRDefault="002F6591" w:rsidP="004858D3">
                <w:r w:rsidRPr="00DF1FA5">
                  <w:rPr>
                    <w:rStyle w:val="PlaceholderText"/>
                  </w:rPr>
                  <w:t>Click or tap to enter a date.</w:t>
                </w:r>
              </w:p>
            </w:tc>
          </w:sdtContent>
        </w:sdt>
      </w:tr>
    </w:tbl>
    <w:p w14:paraId="75E678C5" w14:textId="77777777" w:rsidR="00594D0B" w:rsidRPr="0068161B" w:rsidRDefault="00594D0B" w:rsidP="0068161B">
      <w:pPr>
        <w:pStyle w:val="ListBullet"/>
        <w:numPr>
          <w:ilvl w:val="0"/>
          <w:numId w:val="0"/>
        </w:numPr>
        <w:rPr>
          <w:rFonts w:asciiTheme="majorHAnsi" w:hAnsiTheme="majorHAnsi" w:cstheme="majorHAnsi"/>
        </w:rPr>
      </w:pPr>
    </w:p>
    <w:sectPr w:rsidR="00594D0B" w:rsidRPr="0068161B" w:rsidSect="00AC4D09">
      <w:headerReference w:type="even" r:id="rId19"/>
      <w:headerReference w:type="default" r:id="rId20"/>
      <w:footerReference w:type="even" r:id="rId21"/>
      <w:footerReference w:type="default" r:id="rId22"/>
      <w:headerReference w:type="first" r:id="rId23"/>
      <w:footerReference w:type="first" r:id="rId24"/>
      <w:pgSz w:w="11907" w:h="16840" w:code="9"/>
      <w:pgMar w:top="1104" w:right="1134" w:bottom="284" w:left="1134" w:header="284" w:footer="4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20E31" w14:textId="77777777" w:rsidR="00CF1D45" w:rsidRDefault="00CF1D45" w:rsidP="000B1A45">
      <w:r>
        <w:separator/>
      </w:r>
    </w:p>
  </w:endnote>
  <w:endnote w:type="continuationSeparator" w:id="0">
    <w:p w14:paraId="1EB17A24" w14:textId="77777777" w:rsidR="00CF1D45" w:rsidRDefault="00CF1D45" w:rsidP="000B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1C82C" w14:textId="7BD5E99B" w:rsidR="00E36330" w:rsidRDefault="00E36330">
    <w:pPr>
      <w:pStyle w:val="Footer"/>
    </w:pPr>
    <w:r>
      <w:rPr>
        <w:noProof/>
      </w:rPr>
      <mc:AlternateContent>
        <mc:Choice Requires="wps">
          <w:drawing>
            <wp:anchor distT="0" distB="0" distL="0" distR="0" simplePos="0" relativeHeight="251664384" behindDoc="0" locked="0" layoutInCell="1" allowOverlap="1" wp14:anchorId="586FD971" wp14:editId="0EEFC006">
              <wp:simplePos x="635" y="635"/>
              <wp:positionH relativeFrom="page">
                <wp:align>center</wp:align>
              </wp:positionH>
              <wp:positionV relativeFrom="page">
                <wp:align>bottom</wp:align>
              </wp:positionV>
              <wp:extent cx="622300" cy="490855"/>
              <wp:effectExtent l="0" t="0" r="6350" b="0"/>
              <wp:wrapNone/>
              <wp:docPr id="44060920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90855"/>
                      </a:xfrm>
                      <a:prstGeom prst="rect">
                        <a:avLst/>
                      </a:prstGeom>
                      <a:noFill/>
                      <a:ln>
                        <a:noFill/>
                      </a:ln>
                    </wps:spPr>
                    <wps:txbx>
                      <w:txbxContent>
                        <w:p w14:paraId="255B6485" w14:textId="3E2BF92A" w:rsidR="00E36330" w:rsidRPr="00E36330" w:rsidRDefault="00E36330" w:rsidP="00E36330">
                          <w:pPr>
                            <w:spacing w:after="0"/>
                            <w:rPr>
                              <w:rFonts w:ascii="Aptos" w:eastAsia="Aptos" w:hAnsi="Aptos" w:cs="Aptos"/>
                              <w:noProof/>
                              <w:color w:val="FF0000"/>
                              <w:sz w:val="24"/>
                              <w:szCs w:val="24"/>
                            </w:rPr>
                          </w:pPr>
                          <w:r w:rsidRPr="00E3633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6FD971" id="_x0000_t202" coordsize="21600,21600" o:spt="202" path="m,l,21600r21600,l21600,xe">
              <v:stroke joinstyle="miter"/>
              <v:path gradientshapeok="t" o:connecttype="rect"/>
            </v:shapetype>
            <v:shape id="Text Box 5" o:spid="_x0000_s1028" type="#_x0000_t202" alt="OFFICIAL" style="position:absolute;margin-left:0;margin-top:0;width:49pt;height:38.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" filled="f" stroked="f">
              <v:fill o:detectmouseclick="t"/>
              <v:textbox style="mso-fit-shape-to-text:t" inset="0,0,0,15pt">
                <w:txbxContent>
                  <w:p w14:paraId="255B6485" w14:textId="3E2BF92A" w:rsidR="00E36330" w:rsidRPr="00E36330" w:rsidRDefault="00E36330" w:rsidP="00E36330">
                    <w:pPr>
                      <w:spacing w:after="0"/>
                      <w:rPr>
                        <w:rFonts w:ascii="Aptos" w:eastAsia="Aptos" w:hAnsi="Aptos" w:cs="Aptos"/>
                        <w:noProof/>
                        <w:color w:val="FF0000"/>
                        <w:sz w:val="24"/>
                        <w:szCs w:val="24"/>
                      </w:rPr>
                    </w:pPr>
                    <w:r w:rsidRPr="00E36330">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ECFD8" w14:textId="26827308" w:rsidR="006D7E16" w:rsidRPr="002C3C78" w:rsidRDefault="00E36330" w:rsidP="009D5FEA">
    <w:pPr>
      <w:pStyle w:val="Footer"/>
      <w:spacing w:before="0" w:after="0"/>
      <w:rPr>
        <w:lang w:val="en-AU"/>
      </w:rPr>
    </w:pPr>
    <w:r>
      <w:rPr>
        <w:noProof/>
        <w:lang w:val="en-AU"/>
      </w:rPr>
      <mc:AlternateContent>
        <mc:Choice Requires="wps">
          <w:drawing>
            <wp:anchor distT="0" distB="0" distL="0" distR="0" simplePos="0" relativeHeight="251665408" behindDoc="0" locked="0" layoutInCell="1" allowOverlap="1" wp14:anchorId="0C21D232" wp14:editId="6B36DCFD">
              <wp:simplePos x="720725" y="10102850"/>
              <wp:positionH relativeFrom="page">
                <wp:align>center</wp:align>
              </wp:positionH>
              <wp:positionV relativeFrom="page">
                <wp:align>bottom</wp:align>
              </wp:positionV>
              <wp:extent cx="622300" cy="490855"/>
              <wp:effectExtent l="0" t="0" r="6350" b="0"/>
              <wp:wrapNone/>
              <wp:docPr id="39264287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90855"/>
                      </a:xfrm>
                      <a:prstGeom prst="rect">
                        <a:avLst/>
                      </a:prstGeom>
                      <a:noFill/>
                      <a:ln>
                        <a:noFill/>
                      </a:ln>
                    </wps:spPr>
                    <wps:txbx>
                      <w:txbxContent>
                        <w:p w14:paraId="68027382" w14:textId="41162A3A" w:rsidR="00E36330" w:rsidRPr="00E36330" w:rsidRDefault="00E36330" w:rsidP="00E36330">
                          <w:pPr>
                            <w:spacing w:after="0"/>
                            <w:rPr>
                              <w:rFonts w:ascii="Aptos" w:eastAsia="Aptos" w:hAnsi="Aptos" w:cs="Aptos"/>
                              <w:noProof/>
                              <w:color w:val="FF0000"/>
                              <w:sz w:val="24"/>
                              <w:szCs w:val="24"/>
                            </w:rPr>
                          </w:pPr>
                          <w:r w:rsidRPr="00E3633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21D232" id="_x0000_t202" coordsize="21600,21600" o:spt="202" path="m,l,21600r21600,l21600,xe">
              <v:stroke joinstyle="miter"/>
              <v:path gradientshapeok="t" o:connecttype="rect"/>
            </v:shapetype>
            <v:shape id="Text Box 6" o:spid="_x0000_s1029" type="#_x0000_t202" alt="OFFICIAL" style="position:absolute;margin-left:0;margin-top:0;width:49pt;height:38.6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" filled="f" stroked="f">
              <v:fill o:detectmouseclick="t"/>
              <v:textbox style="mso-fit-shape-to-text:t" inset="0,0,0,15pt">
                <w:txbxContent>
                  <w:p w14:paraId="68027382" w14:textId="41162A3A" w:rsidR="00E36330" w:rsidRPr="00E36330" w:rsidRDefault="00E36330" w:rsidP="00E36330">
                    <w:pPr>
                      <w:spacing w:after="0"/>
                      <w:rPr>
                        <w:rFonts w:ascii="Aptos" w:eastAsia="Aptos" w:hAnsi="Aptos" w:cs="Aptos"/>
                        <w:noProof/>
                        <w:color w:val="FF0000"/>
                        <w:sz w:val="24"/>
                        <w:szCs w:val="24"/>
                      </w:rPr>
                    </w:pPr>
                    <w:r w:rsidRPr="00E36330">
                      <w:rPr>
                        <w:rFonts w:ascii="Aptos" w:eastAsia="Aptos" w:hAnsi="Aptos" w:cs="Aptos"/>
                        <w:noProof/>
                        <w:color w:val="FF0000"/>
                        <w:sz w:val="24"/>
                        <w:szCs w:val="24"/>
                      </w:rPr>
                      <w:t>OFFICIAL</w:t>
                    </w:r>
                  </w:p>
                </w:txbxContent>
              </v:textbox>
              <w10:wrap anchorx="page" anchory="page"/>
            </v:shape>
          </w:pict>
        </mc:Fallback>
      </mc:AlternateContent>
    </w:r>
    <w:r w:rsidR="001E75D5">
      <w:rPr>
        <w:lang w:val="en-AU"/>
      </w:rPr>
      <w:t>Organisation Details – Sponsor, Agent and Manufacturer (</w:t>
    </w:r>
    <w:r>
      <w:rPr>
        <w:lang w:val="en-AU"/>
      </w:rPr>
      <w:t>March 2026</w:t>
    </w:r>
    <w:r w:rsidR="001E75D5">
      <w:rPr>
        <w:lang w:val="en-AU"/>
      </w:rPr>
      <w:t>)</w:t>
    </w:r>
  </w:p>
  <w:p w14:paraId="6D586563" w14:textId="77777777" w:rsidR="00212A35" w:rsidRPr="002C3C78" w:rsidRDefault="006D7E16" w:rsidP="009D5FEA">
    <w:pPr>
      <w:pStyle w:val="Footer"/>
      <w:spacing w:before="0" w:after="0"/>
      <w:rPr>
        <w:lang w:val="en-AU"/>
      </w:rPr>
    </w:pPr>
    <w:r w:rsidRPr="002C3C78">
      <w:rPr>
        <w:b/>
        <w:lang w:val="en-AU"/>
      </w:rPr>
      <w:t>For official use only</w:t>
    </w:r>
    <w:r w:rsidR="00212A35" w:rsidRPr="002C3C78">
      <w:rPr>
        <w:lang w:val="en-AU"/>
      </w:rPr>
      <w:tab/>
    </w:r>
    <w:sdt>
      <w:sdtPr>
        <w:rPr>
          <w:lang w:val="en-AU"/>
        </w:rPr>
        <w:id w:val="250395305"/>
        <w:docPartObj>
          <w:docPartGallery w:val="Page Numbers (Top of Page)"/>
          <w:docPartUnique/>
        </w:docPartObj>
      </w:sdtPr>
      <w:sdtEndPr/>
      <w:sdtContent>
        <w:r w:rsidR="00212A35" w:rsidRPr="002C3C78">
          <w:rPr>
            <w:lang w:val="en-AU"/>
          </w:rPr>
          <w:t xml:space="preserve">Page </w:t>
        </w:r>
        <w:r w:rsidRPr="002C3C78">
          <w:rPr>
            <w:lang w:val="en-AU"/>
          </w:rPr>
          <w:fldChar w:fldCharType="begin"/>
        </w:r>
        <w:r w:rsidRPr="002C3C78">
          <w:rPr>
            <w:lang w:val="en-AU"/>
          </w:rPr>
          <w:instrText xml:space="preserve"> PAGE </w:instrText>
        </w:r>
        <w:r w:rsidRPr="002C3C78">
          <w:rPr>
            <w:lang w:val="en-AU"/>
          </w:rPr>
          <w:fldChar w:fldCharType="separate"/>
        </w:r>
        <w:r w:rsidR="007A1647">
          <w:rPr>
            <w:noProof/>
            <w:lang w:val="en-AU"/>
          </w:rPr>
          <w:t>3</w:t>
        </w:r>
        <w:r w:rsidRPr="002C3C78">
          <w:rPr>
            <w:noProof/>
            <w:lang w:val="en-AU"/>
          </w:rPr>
          <w:fldChar w:fldCharType="end"/>
        </w:r>
        <w:r w:rsidR="00212A35" w:rsidRPr="002C3C78">
          <w:rPr>
            <w:lang w:val="en-AU"/>
          </w:rPr>
          <w:t xml:space="preserve"> of </w:t>
        </w:r>
        <w:r w:rsidRPr="002C3C78">
          <w:rPr>
            <w:lang w:val="en-AU"/>
          </w:rPr>
          <w:fldChar w:fldCharType="begin"/>
        </w:r>
        <w:r w:rsidRPr="002C3C78">
          <w:rPr>
            <w:lang w:val="en-AU"/>
          </w:rPr>
          <w:instrText xml:space="preserve"> NUMPAGES  </w:instrText>
        </w:r>
        <w:r w:rsidRPr="002C3C78">
          <w:rPr>
            <w:lang w:val="en-AU"/>
          </w:rPr>
          <w:fldChar w:fldCharType="separate"/>
        </w:r>
        <w:r w:rsidR="007A1647">
          <w:rPr>
            <w:noProof/>
            <w:lang w:val="en-AU"/>
          </w:rPr>
          <w:t>3</w:t>
        </w:r>
        <w:r w:rsidRPr="002C3C78">
          <w:rPr>
            <w:noProof/>
            <w:lang w:val="en-AU"/>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96B07" w14:textId="7905FA58" w:rsidR="005C025A" w:rsidRPr="002C3C78" w:rsidRDefault="00E36330" w:rsidP="005C025A">
    <w:pPr>
      <w:pStyle w:val="Footer"/>
      <w:spacing w:before="120" w:after="0"/>
      <w:rPr>
        <w:lang w:val="en-AU"/>
      </w:rPr>
    </w:pPr>
    <w:r>
      <w:rPr>
        <w:noProof/>
        <w:lang w:val="en-AU" w:eastAsia="en-AU"/>
      </w:rPr>
      <mc:AlternateContent>
        <mc:Choice Requires="wps">
          <w:drawing>
            <wp:anchor distT="0" distB="0" distL="0" distR="0" simplePos="0" relativeHeight="251663360" behindDoc="0" locked="0" layoutInCell="1" allowOverlap="1" wp14:anchorId="7562035E" wp14:editId="54010909">
              <wp:simplePos x="723900" y="10029825"/>
              <wp:positionH relativeFrom="page">
                <wp:align>center</wp:align>
              </wp:positionH>
              <wp:positionV relativeFrom="page">
                <wp:align>bottom</wp:align>
              </wp:positionV>
              <wp:extent cx="622300" cy="490855"/>
              <wp:effectExtent l="0" t="0" r="6350" b="0"/>
              <wp:wrapNone/>
              <wp:docPr id="2014994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90855"/>
                      </a:xfrm>
                      <a:prstGeom prst="rect">
                        <a:avLst/>
                      </a:prstGeom>
                      <a:noFill/>
                      <a:ln>
                        <a:noFill/>
                      </a:ln>
                    </wps:spPr>
                    <wps:txbx>
                      <w:txbxContent>
                        <w:p w14:paraId="301BF377" w14:textId="3B57F89E" w:rsidR="00E36330" w:rsidRPr="00E36330" w:rsidRDefault="00E36330" w:rsidP="00E36330">
                          <w:pPr>
                            <w:spacing w:after="0"/>
                            <w:rPr>
                              <w:rFonts w:ascii="Aptos" w:eastAsia="Aptos" w:hAnsi="Aptos" w:cs="Aptos"/>
                              <w:noProof/>
                              <w:color w:val="FF0000"/>
                              <w:sz w:val="24"/>
                              <w:szCs w:val="24"/>
                            </w:rPr>
                          </w:pPr>
                          <w:r w:rsidRPr="00E3633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62035E" id="_x0000_t202" coordsize="21600,21600" o:spt="202" path="m,l,21600r21600,l21600,xe">
              <v:stroke joinstyle="miter"/>
              <v:path gradientshapeok="t" o:connecttype="rect"/>
            </v:shapetype>
            <v:shape id="Text Box 4" o:spid="_x0000_s1031" type="#_x0000_t202" alt="OFFICIAL" style="position:absolute;margin-left:0;margin-top:0;width:49pt;height:38.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" filled="f" stroked="f">
              <v:fill o:detectmouseclick="t"/>
              <v:textbox style="mso-fit-shape-to-text:t" inset="0,0,0,15pt">
                <w:txbxContent>
                  <w:p w14:paraId="301BF377" w14:textId="3B57F89E" w:rsidR="00E36330" w:rsidRPr="00E36330" w:rsidRDefault="00E36330" w:rsidP="00E36330">
                    <w:pPr>
                      <w:spacing w:after="0"/>
                      <w:rPr>
                        <w:rFonts w:ascii="Aptos" w:eastAsia="Aptos" w:hAnsi="Aptos" w:cs="Aptos"/>
                        <w:noProof/>
                        <w:color w:val="FF0000"/>
                        <w:sz w:val="24"/>
                        <w:szCs w:val="24"/>
                      </w:rPr>
                    </w:pPr>
                    <w:r w:rsidRPr="00E36330">
                      <w:rPr>
                        <w:rFonts w:ascii="Aptos" w:eastAsia="Aptos" w:hAnsi="Aptos" w:cs="Aptos"/>
                        <w:noProof/>
                        <w:color w:val="FF0000"/>
                        <w:sz w:val="24"/>
                        <w:szCs w:val="24"/>
                      </w:rPr>
                      <w:t>OFFICIAL</w:t>
                    </w:r>
                  </w:p>
                </w:txbxContent>
              </v:textbox>
              <w10:wrap anchorx="page" anchory="page"/>
            </v:shape>
          </w:pict>
        </mc:Fallback>
      </mc:AlternateContent>
    </w:r>
    <w:r w:rsidR="005C025A" w:rsidRPr="002C3C78">
      <w:rPr>
        <w:noProof/>
        <w:lang w:val="en-AU" w:eastAsia="en-AU"/>
      </w:rPr>
      <w:drawing>
        <wp:anchor distT="0" distB="0" distL="114300" distR="114300" simplePos="0" relativeHeight="251659264" behindDoc="0" locked="0" layoutInCell="1" allowOverlap="1" wp14:anchorId="3217646A" wp14:editId="467401F6">
          <wp:simplePos x="0" y="0"/>
          <wp:positionH relativeFrom="column">
            <wp:posOffset>5042535</wp:posOffset>
          </wp:positionH>
          <wp:positionV relativeFrom="paragraph">
            <wp:posOffset>142875</wp:posOffset>
          </wp:positionV>
          <wp:extent cx="1367790" cy="276225"/>
          <wp:effectExtent l="19050" t="0" r="3810" b="0"/>
          <wp:wrapNone/>
          <wp:docPr id="1"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1" cstate="print"/>
                  <a:srcRect/>
                  <a:stretch>
                    <a:fillRect/>
                  </a:stretch>
                </pic:blipFill>
                <pic:spPr bwMode="auto">
                  <a:xfrm>
                    <a:off x="0" y="0"/>
                    <a:ext cx="1367790" cy="276225"/>
                  </a:xfrm>
                  <a:prstGeom prst="rect">
                    <a:avLst/>
                  </a:prstGeom>
                  <a:noFill/>
                  <a:ln w="9525">
                    <a:noFill/>
                    <a:miter lim="800000"/>
                    <a:headEnd/>
                    <a:tailEnd/>
                  </a:ln>
                </pic:spPr>
              </pic:pic>
            </a:graphicData>
          </a:graphic>
        </wp:anchor>
      </w:drawing>
    </w:r>
    <w:r w:rsidR="005C025A" w:rsidRPr="002C3C78">
      <w:rPr>
        <w:lang w:val="en-AU"/>
      </w:rPr>
      <w:t xml:space="preserve">PO Box </w:t>
    </w:r>
    <w:proofErr w:type="gramStart"/>
    <w:r w:rsidR="005C025A" w:rsidRPr="002C3C78">
      <w:rPr>
        <w:lang w:val="en-AU"/>
      </w:rPr>
      <w:t>100  Woden</w:t>
    </w:r>
    <w:proofErr w:type="gramEnd"/>
    <w:r w:rsidR="005C025A" w:rsidRPr="002C3C78">
      <w:rPr>
        <w:lang w:val="en-AU"/>
      </w:rPr>
      <w:t xml:space="preserve"> ACT </w:t>
    </w:r>
    <w:proofErr w:type="gramStart"/>
    <w:r w:rsidR="005C025A" w:rsidRPr="002C3C78">
      <w:rPr>
        <w:lang w:val="en-AU"/>
      </w:rPr>
      <w:t>2606</w:t>
    </w:r>
    <w:r w:rsidR="005C025A" w:rsidRPr="002C3C78">
      <w:rPr>
        <w:rFonts w:ascii="Cambria" w:hAnsi="Cambria"/>
        <w:sz w:val="22"/>
        <w:szCs w:val="22"/>
        <w:lang w:val="en-AU"/>
      </w:rPr>
      <w:t xml:space="preserve">  </w:t>
    </w:r>
    <w:r w:rsidR="005C025A" w:rsidRPr="002C3C78">
      <w:rPr>
        <w:rStyle w:val="ABN"/>
        <w:rFonts w:cs="Arial"/>
        <w:lang w:val="en-AU"/>
      </w:rPr>
      <w:t>ABN</w:t>
    </w:r>
    <w:proofErr w:type="gramEnd"/>
    <w:r w:rsidR="005C025A" w:rsidRPr="002C3C78">
      <w:rPr>
        <w:rStyle w:val="ABN"/>
        <w:rFonts w:cs="Arial"/>
        <w:lang w:val="en-AU"/>
      </w:rPr>
      <w:t xml:space="preserve"> 40 939 406 804</w:t>
    </w:r>
  </w:p>
  <w:p w14:paraId="54B786CE" w14:textId="19919919" w:rsidR="00212A35" w:rsidRPr="00766F53" w:rsidRDefault="005C025A" w:rsidP="005C025A">
    <w:pPr>
      <w:spacing w:before="0" w:after="0"/>
      <w:rPr>
        <w:sz w:val="18"/>
        <w:szCs w:val="14"/>
      </w:rPr>
    </w:pPr>
    <w:r w:rsidRPr="00766F53">
      <w:rPr>
        <w:rStyle w:val="FooterChar"/>
        <w:color w:val="002C47"/>
        <w:lang w:val="en-AU"/>
      </w:rPr>
      <w:t>Phone</w:t>
    </w:r>
    <w:r w:rsidRPr="002C3C78">
      <w:rPr>
        <w:rStyle w:val="FooterChar"/>
        <w:lang w:val="en-AU"/>
      </w:rPr>
      <w:t xml:space="preserve">: 1800 </w:t>
    </w:r>
    <w:r>
      <w:rPr>
        <w:rStyle w:val="FooterChar"/>
        <w:lang w:val="en-AU"/>
      </w:rPr>
      <w:t xml:space="preserve">010 </w:t>
    </w:r>
    <w:proofErr w:type="gramStart"/>
    <w:r>
      <w:rPr>
        <w:rStyle w:val="FooterChar"/>
        <w:lang w:val="en-AU"/>
      </w:rPr>
      <w:t>624</w:t>
    </w:r>
    <w:r w:rsidRPr="002C3C78">
      <w:rPr>
        <w:rStyle w:val="FooterChar"/>
        <w:lang w:val="en-AU"/>
      </w:rPr>
      <w:t xml:space="preserve">  </w:t>
    </w:r>
    <w:r w:rsidRPr="00766F53">
      <w:rPr>
        <w:rStyle w:val="FooterChar"/>
        <w:color w:val="002C47"/>
        <w:lang w:val="en-AU"/>
      </w:rPr>
      <w:t>Fax</w:t>
    </w:r>
    <w:proofErr w:type="gramEnd"/>
    <w:r w:rsidRPr="002C3C78">
      <w:rPr>
        <w:rStyle w:val="FooterChar"/>
        <w:lang w:val="en-AU"/>
      </w:rPr>
      <w:t xml:space="preserve">: </w:t>
    </w:r>
    <w:r w:rsidR="00E36330" w:rsidRPr="001363F0">
      <w:rPr>
        <w:rFonts w:cstheme="majorHAnsi"/>
        <w:sz w:val="18"/>
        <w:szCs w:val="14"/>
      </w:rPr>
      <w:t>61</w:t>
    </w:r>
    <w:r w:rsidR="00E36330">
      <w:rPr>
        <w:rFonts w:cstheme="majorHAnsi"/>
        <w:sz w:val="18"/>
        <w:szCs w:val="14"/>
      </w:rPr>
      <w:t xml:space="preserve"> </w:t>
    </w:r>
    <w:r w:rsidR="00E36330" w:rsidRPr="001363F0">
      <w:rPr>
        <w:rFonts w:cstheme="majorHAnsi"/>
        <w:sz w:val="18"/>
        <w:szCs w:val="14"/>
      </w:rPr>
      <w:t>251</w:t>
    </w:r>
    <w:r w:rsidR="00E36330">
      <w:rPr>
        <w:rFonts w:cstheme="majorHAnsi"/>
        <w:sz w:val="18"/>
        <w:szCs w:val="14"/>
      </w:rPr>
      <w:t xml:space="preserve"> </w:t>
    </w:r>
    <w:r w:rsidR="00E36330" w:rsidRPr="001363F0">
      <w:rPr>
        <w:rFonts w:cstheme="majorHAnsi"/>
        <w:sz w:val="18"/>
        <w:szCs w:val="14"/>
      </w:rPr>
      <w:t>143</w:t>
    </w:r>
    <w:r w:rsidR="00E36330">
      <w:rPr>
        <w:rFonts w:cstheme="majorHAnsi"/>
        <w:sz w:val="18"/>
        <w:szCs w:val="14"/>
      </w:rPr>
      <w:t xml:space="preserve"> </w:t>
    </w:r>
    <w:proofErr w:type="gramStart"/>
    <w:r w:rsidR="00E36330" w:rsidRPr="001363F0">
      <w:rPr>
        <w:rFonts w:cstheme="majorHAnsi"/>
        <w:sz w:val="18"/>
        <w:szCs w:val="14"/>
      </w:rPr>
      <w:t>007</w:t>
    </w:r>
    <w:r w:rsidRPr="002C3C78">
      <w:rPr>
        <w:rStyle w:val="FooterChar"/>
        <w:lang w:val="en-AU"/>
      </w:rPr>
      <w:t xml:space="preserve">  </w:t>
    </w:r>
    <w:r w:rsidRPr="00766F53">
      <w:rPr>
        <w:rStyle w:val="FooterChar"/>
        <w:color w:val="002C47"/>
        <w:lang w:val="en-AU"/>
      </w:rPr>
      <w:t>Email</w:t>
    </w:r>
    <w:proofErr w:type="gramEnd"/>
    <w:r w:rsidRPr="002C3C78">
      <w:rPr>
        <w:rStyle w:val="FooterChar"/>
        <w:lang w:val="en-AU"/>
      </w:rPr>
      <w:t xml:space="preserve">: </w:t>
    </w:r>
    <w:r>
      <w:rPr>
        <w:rStyle w:val="FooterChar"/>
        <w:lang w:val="en-AU"/>
      </w:rPr>
      <w:t>ebs@health</w:t>
    </w:r>
    <w:r w:rsidRPr="002C3C78">
      <w:rPr>
        <w:rStyle w:val="FooterChar"/>
        <w:lang w:val="en-AU"/>
      </w:rPr>
      <w:t xml:space="preserve">.gov.au  </w:t>
    </w:r>
    <w:hyperlink r:id="rId2" w:history="1">
      <w:r w:rsidRPr="00766F53">
        <w:rPr>
          <w:rStyle w:val="Hyperlink"/>
          <w:sz w:val="18"/>
          <w:szCs w:val="14"/>
        </w:rPr>
        <w:t>https://www.tga.gov.au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20A3A" w14:textId="77777777" w:rsidR="00CF1D45" w:rsidRDefault="00CF1D45" w:rsidP="000B1A45">
      <w:r>
        <w:separator/>
      </w:r>
    </w:p>
  </w:footnote>
  <w:footnote w:type="continuationSeparator" w:id="0">
    <w:p w14:paraId="321B04EF" w14:textId="77777777" w:rsidR="00CF1D45" w:rsidRDefault="00CF1D45" w:rsidP="000B1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B55C2" w14:textId="70BB9A35" w:rsidR="00E36330" w:rsidRDefault="00E36330">
    <w:pPr>
      <w:pStyle w:val="Header"/>
    </w:pPr>
    <w:r>
      <w:rPr>
        <w:noProof/>
      </w:rPr>
      <mc:AlternateContent>
        <mc:Choice Requires="wps">
          <w:drawing>
            <wp:anchor distT="0" distB="0" distL="0" distR="0" simplePos="0" relativeHeight="251661312" behindDoc="0" locked="0" layoutInCell="1" allowOverlap="1" wp14:anchorId="6817CF86" wp14:editId="6BBE52D9">
              <wp:simplePos x="635" y="635"/>
              <wp:positionH relativeFrom="page">
                <wp:align>center</wp:align>
              </wp:positionH>
              <wp:positionV relativeFrom="page">
                <wp:align>top</wp:align>
              </wp:positionV>
              <wp:extent cx="622300" cy="490855"/>
              <wp:effectExtent l="0" t="0" r="6350" b="4445"/>
              <wp:wrapNone/>
              <wp:docPr id="174526003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90855"/>
                      </a:xfrm>
                      <a:prstGeom prst="rect">
                        <a:avLst/>
                      </a:prstGeom>
                      <a:noFill/>
                      <a:ln>
                        <a:noFill/>
                      </a:ln>
                    </wps:spPr>
                    <wps:txbx>
                      <w:txbxContent>
                        <w:p w14:paraId="7EC228D6" w14:textId="79A59C44" w:rsidR="00E36330" w:rsidRPr="00E36330" w:rsidRDefault="00E36330" w:rsidP="00E36330">
                          <w:pPr>
                            <w:spacing w:after="0"/>
                            <w:rPr>
                              <w:rFonts w:ascii="Aptos" w:eastAsia="Aptos" w:hAnsi="Aptos" w:cs="Aptos"/>
                              <w:noProof/>
                              <w:color w:val="FF0000"/>
                              <w:sz w:val="24"/>
                              <w:szCs w:val="24"/>
                            </w:rPr>
                          </w:pPr>
                          <w:r w:rsidRPr="00E3633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17CF86"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38.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" filled="f" stroked="f">
              <v:fill o:detectmouseclick="t"/>
              <v:textbox style="mso-fit-shape-to-text:t" inset="0,15pt,0,0">
                <w:txbxContent>
                  <w:p w14:paraId="7EC228D6" w14:textId="79A59C44" w:rsidR="00E36330" w:rsidRPr="00E36330" w:rsidRDefault="00E36330" w:rsidP="00E36330">
                    <w:pPr>
                      <w:spacing w:after="0"/>
                      <w:rPr>
                        <w:rFonts w:ascii="Aptos" w:eastAsia="Aptos" w:hAnsi="Aptos" w:cs="Aptos"/>
                        <w:noProof/>
                        <w:color w:val="FF0000"/>
                        <w:sz w:val="24"/>
                        <w:szCs w:val="24"/>
                      </w:rPr>
                    </w:pPr>
                    <w:r w:rsidRPr="00E36330">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8087B" w14:textId="00AACA6F" w:rsidR="00E36330" w:rsidRDefault="00E36330">
    <w:pPr>
      <w:pStyle w:val="Header"/>
    </w:pPr>
    <w:r>
      <w:rPr>
        <w:noProof/>
      </w:rPr>
      <mc:AlternateContent>
        <mc:Choice Requires="wps">
          <w:drawing>
            <wp:anchor distT="0" distB="0" distL="0" distR="0" simplePos="0" relativeHeight="251662336" behindDoc="0" locked="0" layoutInCell="1" allowOverlap="1" wp14:anchorId="3324C357" wp14:editId="0B292E26">
              <wp:simplePos x="720725" y="180975"/>
              <wp:positionH relativeFrom="page">
                <wp:align>center</wp:align>
              </wp:positionH>
              <wp:positionV relativeFrom="page">
                <wp:align>top</wp:align>
              </wp:positionV>
              <wp:extent cx="622300" cy="490855"/>
              <wp:effectExtent l="0" t="0" r="6350" b="4445"/>
              <wp:wrapNone/>
              <wp:docPr id="137014573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90855"/>
                      </a:xfrm>
                      <a:prstGeom prst="rect">
                        <a:avLst/>
                      </a:prstGeom>
                      <a:noFill/>
                      <a:ln>
                        <a:noFill/>
                      </a:ln>
                    </wps:spPr>
                    <wps:txbx>
                      <w:txbxContent>
                        <w:p w14:paraId="1D1575FB" w14:textId="5B5BE51A" w:rsidR="00E36330" w:rsidRPr="00E36330" w:rsidRDefault="00E36330" w:rsidP="00E36330">
                          <w:pPr>
                            <w:spacing w:after="0"/>
                            <w:rPr>
                              <w:rFonts w:ascii="Aptos" w:eastAsia="Aptos" w:hAnsi="Aptos" w:cs="Aptos"/>
                              <w:noProof/>
                              <w:color w:val="FF0000"/>
                              <w:sz w:val="24"/>
                              <w:szCs w:val="24"/>
                            </w:rPr>
                          </w:pPr>
                          <w:r w:rsidRPr="00E3633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24C357"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38.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" filled="f" stroked="f">
              <v:fill o:detectmouseclick="t"/>
              <v:textbox style="mso-fit-shape-to-text:t" inset="0,15pt,0,0">
                <w:txbxContent>
                  <w:p w14:paraId="1D1575FB" w14:textId="5B5BE51A" w:rsidR="00E36330" w:rsidRPr="00E36330" w:rsidRDefault="00E36330" w:rsidP="00E36330">
                    <w:pPr>
                      <w:spacing w:after="0"/>
                      <w:rPr>
                        <w:rFonts w:ascii="Aptos" w:eastAsia="Aptos" w:hAnsi="Aptos" w:cs="Aptos"/>
                        <w:noProof/>
                        <w:color w:val="FF0000"/>
                        <w:sz w:val="24"/>
                        <w:szCs w:val="24"/>
                      </w:rPr>
                    </w:pPr>
                    <w:r w:rsidRPr="00E36330">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3731" w14:textId="112DB956" w:rsidR="00E36330" w:rsidRDefault="00E36330">
    <w:pPr>
      <w:pStyle w:val="Header"/>
    </w:pPr>
    <w:r>
      <w:rPr>
        <w:noProof/>
      </w:rPr>
      <mc:AlternateContent>
        <mc:Choice Requires="wps">
          <w:drawing>
            <wp:anchor distT="0" distB="0" distL="0" distR="0" simplePos="0" relativeHeight="251660288" behindDoc="0" locked="0" layoutInCell="1" allowOverlap="1" wp14:anchorId="222BD47D" wp14:editId="59123F61">
              <wp:simplePos x="723900" y="180975"/>
              <wp:positionH relativeFrom="page">
                <wp:align>center</wp:align>
              </wp:positionH>
              <wp:positionV relativeFrom="page">
                <wp:align>top</wp:align>
              </wp:positionV>
              <wp:extent cx="622300" cy="490855"/>
              <wp:effectExtent l="0" t="0" r="6350" b="4445"/>
              <wp:wrapNone/>
              <wp:docPr id="107562114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90855"/>
                      </a:xfrm>
                      <a:prstGeom prst="rect">
                        <a:avLst/>
                      </a:prstGeom>
                      <a:noFill/>
                      <a:ln>
                        <a:noFill/>
                      </a:ln>
                    </wps:spPr>
                    <wps:txbx>
                      <w:txbxContent>
                        <w:p w14:paraId="42B89DEB" w14:textId="3F8F162A" w:rsidR="00E36330" w:rsidRPr="00E36330" w:rsidRDefault="00E36330" w:rsidP="00E36330">
                          <w:pPr>
                            <w:spacing w:after="0"/>
                            <w:rPr>
                              <w:rFonts w:ascii="Aptos" w:eastAsia="Aptos" w:hAnsi="Aptos" w:cs="Aptos"/>
                              <w:noProof/>
                              <w:color w:val="FF0000"/>
                              <w:sz w:val="24"/>
                              <w:szCs w:val="24"/>
                            </w:rPr>
                          </w:pPr>
                          <w:r w:rsidRPr="00E3633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2BD47D"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38.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" filled="f" stroked="f">
              <v:fill o:detectmouseclick="t"/>
              <v:textbox style="mso-fit-shape-to-text:t" inset="0,15pt,0,0">
                <w:txbxContent>
                  <w:p w14:paraId="42B89DEB" w14:textId="3F8F162A" w:rsidR="00E36330" w:rsidRPr="00E36330" w:rsidRDefault="00E36330" w:rsidP="00E36330">
                    <w:pPr>
                      <w:spacing w:after="0"/>
                      <w:rPr>
                        <w:rFonts w:ascii="Aptos" w:eastAsia="Aptos" w:hAnsi="Aptos" w:cs="Aptos"/>
                        <w:noProof/>
                        <w:color w:val="FF0000"/>
                        <w:sz w:val="24"/>
                        <w:szCs w:val="24"/>
                      </w:rPr>
                    </w:pPr>
                    <w:r w:rsidRPr="00E36330">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8CE1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CA85D4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D41280"/>
    <w:lvl w:ilvl="0">
      <w:start w:val="1"/>
      <w:numFmt w:val="lowerRoman"/>
      <w:pStyle w:val="ListNumber3"/>
      <w:lvlText w:val="%1."/>
      <w:lvlJc w:val="right"/>
      <w:pPr>
        <w:ind w:left="1097" w:hanging="360"/>
      </w:pPr>
    </w:lvl>
  </w:abstractNum>
  <w:abstractNum w:abstractNumId="3" w15:restartNumberingAfterBreak="0">
    <w:nsid w:val="FFFFFF7F"/>
    <w:multiLevelType w:val="singleLevel"/>
    <w:tmpl w:val="04C2E980"/>
    <w:lvl w:ilvl="0">
      <w:start w:val="1"/>
      <w:numFmt w:val="lowerLetter"/>
      <w:pStyle w:val="ListNumber2"/>
      <w:lvlText w:val="%1."/>
      <w:lvlJc w:val="left"/>
      <w:pPr>
        <w:ind w:left="644" w:hanging="360"/>
      </w:pPr>
    </w:lvl>
  </w:abstractNum>
  <w:abstractNum w:abstractNumId="4" w15:restartNumberingAfterBreak="0">
    <w:nsid w:val="FFFFFF80"/>
    <w:multiLevelType w:val="singleLevel"/>
    <w:tmpl w:val="4DF89F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0AA1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90143C"/>
    <w:lvl w:ilvl="0">
      <w:start w:val="1"/>
      <w:numFmt w:val="bullet"/>
      <w:lvlText w:val=""/>
      <w:lvlJc w:val="left"/>
      <w:pPr>
        <w:ind w:left="926" w:hanging="360"/>
      </w:pPr>
      <w:rPr>
        <w:rFonts w:ascii="Wingdings" w:hAnsi="Wingdings" w:hint="default"/>
      </w:rPr>
    </w:lvl>
  </w:abstractNum>
  <w:abstractNum w:abstractNumId="7" w15:restartNumberingAfterBreak="0">
    <w:nsid w:val="FFFFFF83"/>
    <w:multiLevelType w:val="singleLevel"/>
    <w:tmpl w:val="FE26848E"/>
    <w:lvl w:ilvl="0">
      <w:start w:val="1"/>
      <w:numFmt w:val="bullet"/>
      <w:lvlText w:val="-"/>
      <w:lvlJc w:val="left"/>
      <w:pPr>
        <w:ind w:left="643" w:hanging="360"/>
      </w:pPr>
      <w:rPr>
        <w:rFonts w:ascii="Courier New" w:hAnsi="Courier New" w:hint="default"/>
      </w:rPr>
    </w:lvl>
  </w:abstractNum>
  <w:abstractNum w:abstractNumId="8" w15:restartNumberingAfterBreak="0">
    <w:nsid w:val="FFFFFF88"/>
    <w:multiLevelType w:val="multilevel"/>
    <w:tmpl w:val="BB4ABAE6"/>
    <w:lvl w:ilvl="0">
      <w:start w:val="1"/>
      <w:numFmt w:val="decimal"/>
      <w:pStyle w:val="ListNumber"/>
      <w:lvlText w:val="%1."/>
      <w:lvlJc w:val="left"/>
      <w:pPr>
        <w:tabs>
          <w:tab w:val="num" w:pos="360"/>
        </w:tabs>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FFFFFF89"/>
    <w:multiLevelType w:val="singleLevel"/>
    <w:tmpl w:val="679427D4"/>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0D540C03"/>
    <w:multiLevelType w:val="hybridMultilevel"/>
    <w:tmpl w:val="E8D4B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2" w15:restartNumberingAfterBreak="0">
    <w:nsid w:val="10EF4795"/>
    <w:multiLevelType w:val="hybridMultilevel"/>
    <w:tmpl w:val="D3E227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168F13E9"/>
    <w:multiLevelType w:val="multilevel"/>
    <w:tmpl w:val="23D6542C"/>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 w15:restartNumberingAfterBreak="0">
    <w:nsid w:val="32C268E1"/>
    <w:multiLevelType w:val="multilevel"/>
    <w:tmpl w:val="8F9E46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5925EB"/>
    <w:multiLevelType w:val="hybridMultilevel"/>
    <w:tmpl w:val="D102DCC0"/>
    <w:lvl w:ilvl="0" w:tplc="2DF802C0">
      <w:numFmt w:val="bullet"/>
      <w:lvlText w:val=""/>
      <w:lvlJc w:val="left"/>
      <w:pPr>
        <w:ind w:left="1449" w:hanging="284"/>
      </w:pPr>
      <w:rPr>
        <w:rFonts w:hint="default"/>
        <w:w w:val="100"/>
        <w:lang w:val="en-US" w:eastAsia="en-US" w:bidi="en-US"/>
      </w:rPr>
    </w:lvl>
    <w:lvl w:ilvl="1" w:tplc="DE248ADE">
      <w:numFmt w:val="bullet"/>
      <w:lvlText w:val="•"/>
      <w:lvlJc w:val="left"/>
      <w:pPr>
        <w:ind w:left="2486" w:hanging="284"/>
      </w:pPr>
      <w:rPr>
        <w:rFonts w:hint="default"/>
        <w:lang w:val="en-US" w:eastAsia="en-US" w:bidi="en-US"/>
      </w:rPr>
    </w:lvl>
    <w:lvl w:ilvl="2" w:tplc="F2D8E8AA">
      <w:numFmt w:val="bullet"/>
      <w:lvlText w:val="•"/>
      <w:lvlJc w:val="left"/>
      <w:pPr>
        <w:ind w:left="3533" w:hanging="284"/>
      </w:pPr>
      <w:rPr>
        <w:rFonts w:hint="default"/>
        <w:lang w:val="en-US" w:eastAsia="en-US" w:bidi="en-US"/>
      </w:rPr>
    </w:lvl>
    <w:lvl w:ilvl="3" w:tplc="6B8692D6">
      <w:numFmt w:val="bullet"/>
      <w:lvlText w:val="•"/>
      <w:lvlJc w:val="left"/>
      <w:pPr>
        <w:ind w:left="4580" w:hanging="284"/>
      </w:pPr>
      <w:rPr>
        <w:rFonts w:hint="default"/>
        <w:lang w:val="en-US" w:eastAsia="en-US" w:bidi="en-US"/>
      </w:rPr>
    </w:lvl>
    <w:lvl w:ilvl="4" w:tplc="BC6A9EA4">
      <w:numFmt w:val="bullet"/>
      <w:lvlText w:val="•"/>
      <w:lvlJc w:val="left"/>
      <w:pPr>
        <w:ind w:left="5627" w:hanging="284"/>
      </w:pPr>
      <w:rPr>
        <w:rFonts w:hint="default"/>
        <w:lang w:val="en-US" w:eastAsia="en-US" w:bidi="en-US"/>
      </w:rPr>
    </w:lvl>
    <w:lvl w:ilvl="5" w:tplc="600875A6">
      <w:numFmt w:val="bullet"/>
      <w:lvlText w:val="•"/>
      <w:lvlJc w:val="left"/>
      <w:pPr>
        <w:ind w:left="6674" w:hanging="284"/>
      </w:pPr>
      <w:rPr>
        <w:rFonts w:hint="default"/>
        <w:lang w:val="en-US" w:eastAsia="en-US" w:bidi="en-US"/>
      </w:rPr>
    </w:lvl>
    <w:lvl w:ilvl="6" w:tplc="D4AA1F12">
      <w:numFmt w:val="bullet"/>
      <w:lvlText w:val="•"/>
      <w:lvlJc w:val="left"/>
      <w:pPr>
        <w:ind w:left="7721" w:hanging="284"/>
      </w:pPr>
      <w:rPr>
        <w:rFonts w:hint="default"/>
        <w:lang w:val="en-US" w:eastAsia="en-US" w:bidi="en-US"/>
      </w:rPr>
    </w:lvl>
    <w:lvl w:ilvl="7" w:tplc="68C48F7A">
      <w:numFmt w:val="bullet"/>
      <w:lvlText w:val="•"/>
      <w:lvlJc w:val="left"/>
      <w:pPr>
        <w:ind w:left="8768" w:hanging="284"/>
      </w:pPr>
      <w:rPr>
        <w:rFonts w:hint="default"/>
        <w:lang w:val="en-US" w:eastAsia="en-US" w:bidi="en-US"/>
      </w:rPr>
    </w:lvl>
    <w:lvl w:ilvl="8" w:tplc="CB5051F6">
      <w:numFmt w:val="bullet"/>
      <w:lvlText w:val="•"/>
      <w:lvlJc w:val="left"/>
      <w:pPr>
        <w:ind w:left="9815" w:hanging="284"/>
      </w:pPr>
      <w:rPr>
        <w:rFonts w:hint="default"/>
        <w:lang w:val="en-US" w:eastAsia="en-US" w:bidi="en-US"/>
      </w:rPr>
    </w:lvl>
  </w:abstractNum>
  <w:abstractNum w:abstractNumId="16" w15:restartNumberingAfterBreak="0">
    <w:nsid w:val="585750BC"/>
    <w:multiLevelType w:val="hybridMultilevel"/>
    <w:tmpl w:val="042EC610"/>
    <w:lvl w:ilvl="0" w:tplc="80501EA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6528335">
    <w:abstractNumId w:val="9"/>
  </w:num>
  <w:num w:numId="2" w16cid:durableId="1784378336">
    <w:abstractNumId w:val="7"/>
  </w:num>
  <w:num w:numId="3" w16cid:durableId="1400707869">
    <w:abstractNumId w:val="6"/>
  </w:num>
  <w:num w:numId="4" w16cid:durableId="593054082">
    <w:abstractNumId w:val="5"/>
  </w:num>
  <w:num w:numId="5" w16cid:durableId="2122600694">
    <w:abstractNumId w:val="4"/>
  </w:num>
  <w:num w:numId="6" w16cid:durableId="2144344364">
    <w:abstractNumId w:val="8"/>
  </w:num>
  <w:num w:numId="7" w16cid:durableId="186068671">
    <w:abstractNumId w:val="3"/>
  </w:num>
  <w:num w:numId="8" w16cid:durableId="2012365508">
    <w:abstractNumId w:val="2"/>
  </w:num>
  <w:num w:numId="9" w16cid:durableId="2046297026">
    <w:abstractNumId w:val="1"/>
  </w:num>
  <w:num w:numId="10" w16cid:durableId="1052536385">
    <w:abstractNumId w:val="0"/>
  </w:num>
  <w:num w:numId="11" w16cid:durableId="37900928">
    <w:abstractNumId w:val="16"/>
  </w:num>
  <w:num w:numId="12" w16cid:durableId="218563430">
    <w:abstractNumId w:val="14"/>
  </w:num>
  <w:num w:numId="13" w16cid:durableId="1842970323">
    <w:abstractNumId w:val="13"/>
  </w:num>
  <w:num w:numId="14" w16cid:durableId="1253851703">
    <w:abstractNumId w:val="13"/>
  </w:num>
  <w:num w:numId="15" w16cid:durableId="1991591990">
    <w:abstractNumId w:val="13"/>
  </w:num>
  <w:num w:numId="16" w16cid:durableId="41368144">
    <w:abstractNumId w:val="13"/>
  </w:num>
  <w:num w:numId="17" w16cid:durableId="609626286">
    <w:abstractNumId w:val="11"/>
  </w:num>
  <w:num w:numId="18" w16cid:durableId="395250766">
    <w:abstractNumId w:val="11"/>
  </w:num>
  <w:num w:numId="19" w16cid:durableId="1172641191">
    <w:abstractNumId w:val="11"/>
  </w:num>
  <w:num w:numId="20" w16cid:durableId="153881332">
    <w:abstractNumId w:val="11"/>
  </w:num>
  <w:num w:numId="21" w16cid:durableId="375471996">
    <w:abstractNumId w:val="13"/>
  </w:num>
  <w:num w:numId="22" w16cid:durableId="258762025">
    <w:abstractNumId w:val="13"/>
  </w:num>
  <w:num w:numId="23" w16cid:durableId="1492870046">
    <w:abstractNumId w:val="13"/>
  </w:num>
  <w:num w:numId="24" w16cid:durableId="904025696">
    <w:abstractNumId w:val="10"/>
  </w:num>
  <w:num w:numId="25" w16cid:durableId="23212682">
    <w:abstractNumId w:val="15"/>
  </w:num>
  <w:num w:numId="26" w16cid:durableId="6392697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spinCount="100000" w:hashValue="5/qvClg7/JUFg1ZWi8D86maq5sKYflWvW5bNVI53W7I=" w:saltValue="M2i/MNXQrZHf5ufuJX+Fcw==" w:algorithmName="SHA-256"/>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747"/>
    <w:rsid w:val="00001318"/>
    <w:rsid w:val="00011E55"/>
    <w:rsid w:val="00015911"/>
    <w:rsid w:val="00021922"/>
    <w:rsid w:val="00023FFA"/>
    <w:rsid w:val="00024198"/>
    <w:rsid w:val="00045EBC"/>
    <w:rsid w:val="00046BDF"/>
    <w:rsid w:val="000475AB"/>
    <w:rsid w:val="00050813"/>
    <w:rsid w:val="0005278F"/>
    <w:rsid w:val="00052B04"/>
    <w:rsid w:val="0005332B"/>
    <w:rsid w:val="0005431B"/>
    <w:rsid w:val="00055EE3"/>
    <w:rsid w:val="00056622"/>
    <w:rsid w:val="00072A33"/>
    <w:rsid w:val="00072EEB"/>
    <w:rsid w:val="00075975"/>
    <w:rsid w:val="00083568"/>
    <w:rsid w:val="00083AE5"/>
    <w:rsid w:val="000857AB"/>
    <w:rsid w:val="0009311B"/>
    <w:rsid w:val="000A11DB"/>
    <w:rsid w:val="000A5AFC"/>
    <w:rsid w:val="000B1A45"/>
    <w:rsid w:val="000B4F2E"/>
    <w:rsid w:val="000C4211"/>
    <w:rsid w:val="000C46B0"/>
    <w:rsid w:val="000C7843"/>
    <w:rsid w:val="000D4EAA"/>
    <w:rsid w:val="000D6BF6"/>
    <w:rsid w:val="000D7317"/>
    <w:rsid w:val="000E11A5"/>
    <w:rsid w:val="000E2CF3"/>
    <w:rsid w:val="000F06FC"/>
    <w:rsid w:val="0010007E"/>
    <w:rsid w:val="00103B59"/>
    <w:rsid w:val="00104407"/>
    <w:rsid w:val="001230C3"/>
    <w:rsid w:val="00131BCC"/>
    <w:rsid w:val="00134923"/>
    <w:rsid w:val="00140213"/>
    <w:rsid w:val="00142446"/>
    <w:rsid w:val="001500BC"/>
    <w:rsid w:val="00153894"/>
    <w:rsid w:val="00162204"/>
    <w:rsid w:val="0016372C"/>
    <w:rsid w:val="0016442C"/>
    <w:rsid w:val="00166069"/>
    <w:rsid w:val="0017014F"/>
    <w:rsid w:val="00172699"/>
    <w:rsid w:val="0017363B"/>
    <w:rsid w:val="00173790"/>
    <w:rsid w:val="00180C44"/>
    <w:rsid w:val="001829E8"/>
    <w:rsid w:val="001842C2"/>
    <w:rsid w:val="00185AEB"/>
    <w:rsid w:val="00190A4F"/>
    <w:rsid w:val="00192757"/>
    <w:rsid w:val="001959C4"/>
    <w:rsid w:val="001A0018"/>
    <w:rsid w:val="001A0773"/>
    <w:rsid w:val="001A5625"/>
    <w:rsid w:val="001B6B2A"/>
    <w:rsid w:val="001C7E45"/>
    <w:rsid w:val="001D0DB4"/>
    <w:rsid w:val="001E11E4"/>
    <w:rsid w:val="001E3056"/>
    <w:rsid w:val="001E3CF4"/>
    <w:rsid w:val="001E4385"/>
    <w:rsid w:val="001E75D5"/>
    <w:rsid w:val="001F223E"/>
    <w:rsid w:val="001F2CFB"/>
    <w:rsid w:val="001F6EC0"/>
    <w:rsid w:val="0020049C"/>
    <w:rsid w:val="00201289"/>
    <w:rsid w:val="00201B41"/>
    <w:rsid w:val="002022AC"/>
    <w:rsid w:val="00206055"/>
    <w:rsid w:val="0021073A"/>
    <w:rsid w:val="00212A35"/>
    <w:rsid w:val="00221E5B"/>
    <w:rsid w:val="00223EF4"/>
    <w:rsid w:val="00235662"/>
    <w:rsid w:val="00241418"/>
    <w:rsid w:val="00244F20"/>
    <w:rsid w:val="002572E6"/>
    <w:rsid w:val="00260487"/>
    <w:rsid w:val="00266D7C"/>
    <w:rsid w:val="00271889"/>
    <w:rsid w:val="00272D97"/>
    <w:rsid w:val="0027601B"/>
    <w:rsid w:val="002762B9"/>
    <w:rsid w:val="002804A3"/>
    <w:rsid w:val="00290049"/>
    <w:rsid w:val="002919BF"/>
    <w:rsid w:val="00295747"/>
    <w:rsid w:val="00296E61"/>
    <w:rsid w:val="00296F1B"/>
    <w:rsid w:val="002B57F1"/>
    <w:rsid w:val="002B73E9"/>
    <w:rsid w:val="002C3C78"/>
    <w:rsid w:val="002C443C"/>
    <w:rsid w:val="002C4659"/>
    <w:rsid w:val="002C57FE"/>
    <w:rsid w:val="002D26E5"/>
    <w:rsid w:val="002E692D"/>
    <w:rsid w:val="002F0E52"/>
    <w:rsid w:val="002F1B30"/>
    <w:rsid w:val="002F3434"/>
    <w:rsid w:val="002F6591"/>
    <w:rsid w:val="00301277"/>
    <w:rsid w:val="00302919"/>
    <w:rsid w:val="0030608B"/>
    <w:rsid w:val="0030663E"/>
    <w:rsid w:val="00317F01"/>
    <w:rsid w:val="00321348"/>
    <w:rsid w:val="0032274A"/>
    <w:rsid w:val="0032736E"/>
    <w:rsid w:val="003273C6"/>
    <w:rsid w:val="00330A9F"/>
    <w:rsid w:val="0033572E"/>
    <w:rsid w:val="00337345"/>
    <w:rsid w:val="003443AE"/>
    <w:rsid w:val="00347E6B"/>
    <w:rsid w:val="00351B27"/>
    <w:rsid w:val="0036068A"/>
    <w:rsid w:val="00362150"/>
    <w:rsid w:val="00375B66"/>
    <w:rsid w:val="00382B8B"/>
    <w:rsid w:val="00383F75"/>
    <w:rsid w:val="003A0B79"/>
    <w:rsid w:val="003A3511"/>
    <w:rsid w:val="003A3A28"/>
    <w:rsid w:val="003B0CE7"/>
    <w:rsid w:val="003B1A0B"/>
    <w:rsid w:val="003C5E0F"/>
    <w:rsid w:val="003C6C55"/>
    <w:rsid w:val="003C6EA4"/>
    <w:rsid w:val="003D0532"/>
    <w:rsid w:val="003D0F96"/>
    <w:rsid w:val="003D3476"/>
    <w:rsid w:val="003D5E1F"/>
    <w:rsid w:val="003E08BC"/>
    <w:rsid w:val="003E2E3E"/>
    <w:rsid w:val="003E360B"/>
    <w:rsid w:val="003E3B26"/>
    <w:rsid w:val="003E6BF7"/>
    <w:rsid w:val="003E773A"/>
    <w:rsid w:val="003F2F8C"/>
    <w:rsid w:val="003F339F"/>
    <w:rsid w:val="003F6956"/>
    <w:rsid w:val="003F75BE"/>
    <w:rsid w:val="004034A0"/>
    <w:rsid w:val="00403FC1"/>
    <w:rsid w:val="00412E60"/>
    <w:rsid w:val="004142E2"/>
    <w:rsid w:val="0043163F"/>
    <w:rsid w:val="00433032"/>
    <w:rsid w:val="004456C1"/>
    <w:rsid w:val="00447476"/>
    <w:rsid w:val="00451DBF"/>
    <w:rsid w:val="004553EA"/>
    <w:rsid w:val="00457D72"/>
    <w:rsid w:val="00472CAB"/>
    <w:rsid w:val="00473710"/>
    <w:rsid w:val="004738C2"/>
    <w:rsid w:val="00474243"/>
    <w:rsid w:val="004774F4"/>
    <w:rsid w:val="00480198"/>
    <w:rsid w:val="004A1724"/>
    <w:rsid w:val="004A472C"/>
    <w:rsid w:val="004B1BF3"/>
    <w:rsid w:val="004B59B4"/>
    <w:rsid w:val="004D2AA8"/>
    <w:rsid w:val="004D57EA"/>
    <w:rsid w:val="004E15A5"/>
    <w:rsid w:val="004E2F5E"/>
    <w:rsid w:val="004F2350"/>
    <w:rsid w:val="004F6B3D"/>
    <w:rsid w:val="005037AB"/>
    <w:rsid w:val="00511E7A"/>
    <w:rsid w:val="00514031"/>
    <w:rsid w:val="005211BD"/>
    <w:rsid w:val="005314AC"/>
    <w:rsid w:val="0053374A"/>
    <w:rsid w:val="00537038"/>
    <w:rsid w:val="0053790B"/>
    <w:rsid w:val="00540ECF"/>
    <w:rsid w:val="00543B5D"/>
    <w:rsid w:val="00551B32"/>
    <w:rsid w:val="00551D04"/>
    <w:rsid w:val="00553158"/>
    <w:rsid w:val="005533BF"/>
    <w:rsid w:val="0055365D"/>
    <w:rsid w:val="0055434E"/>
    <w:rsid w:val="0055748F"/>
    <w:rsid w:val="00560E52"/>
    <w:rsid w:val="005617E2"/>
    <w:rsid w:val="00561C8C"/>
    <w:rsid w:val="00561FE2"/>
    <w:rsid w:val="00565739"/>
    <w:rsid w:val="00575C18"/>
    <w:rsid w:val="00576B11"/>
    <w:rsid w:val="00580CDD"/>
    <w:rsid w:val="00581323"/>
    <w:rsid w:val="00584C32"/>
    <w:rsid w:val="005855BC"/>
    <w:rsid w:val="00587799"/>
    <w:rsid w:val="00587900"/>
    <w:rsid w:val="0059045D"/>
    <w:rsid w:val="00594D0B"/>
    <w:rsid w:val="0059714C"/>
    <w:rsid w:val="00597403"/>
    <w:rsid w:val="005A3075"/>
    <w:rsid w:val="005B0CB4"/>
    <w:rsid w:val="005B493C"/>
    <w:rsid w:val="005B6856"/>
    <w:rsid w:val="005C025A"/>
    <w:rsid w:val="005C1825"/>
    <w:rsid w:val="005C1E50"/>
    <w:rsid w:val="005C7E88"/>
    <w:rsid w:val="005C7F77"/>
    <w:rsid w:val="005D29ED"/>
    <w:rsid w:val="005D2FCE"/>
    <w:rsid w:val="005D366B"/>
    <w:rsid w:val="005D6DDA"/>
    <w:rsid w:val="005D6E06"/>
    <w:rsid w:val="005E0FF1"/>
    <w:rsid w:val="005F00AA"/>
    <w:rsid w:val="005F44D7"/>
    <w:rsid w:val="005F5F2C"/>
    <w:rsid w:val="00603C28"/>
    <w:rsid w:val="00614E24"/>
    <w:rsid w:val="00616222"/>
    <w:rsid w:val="0062143B"/>
    <w:rsid w:val="006220D6"/>
    <w:rsid w:val="00622ABB"/>
    <w:rsid w:val="006323B8"/>
    <w:rsid w:val="0064161A"/>
    <w:rsid w:val="006419C4"/>
    <w:rsid w:val="00646924"/>
    <w:rsid w:val="00647308"/>
    <w:rsid w:val="0065023D"/>
    <w:rsid w:val="00654399"/>
    <w:rsid w:val="00656793"/>
    <w:rsid w:val="0066176B"/>
    <w:rsid w:val="00661F0D"/>
    <w:rsid w:val="00665A7A"/>
    <w:rsid w:val="00666816"/>
    <w:rsid w:val="00666D03"/>
    <w:rsid w:val="00671DC4"/>
    <w:rsid w:val="00674D40"/>
    <w:rsid w:val="00674F1D"/>
    <w:rsid w:val="00675321"/>
    <w:rsid w:val="0067683C"/>
    <w:rsid w:val="0068161B"/>
    <w:rsid w:val="006817CE"/>
    <w:rsid w:val="00681DE0"/>
    <w:rsid w:val="006909D6"/>
    <w:rsid w:val="006A12E6"/>
    <w:rsid w:val="006A3C25"/>
    <w:rsid w:val="006A636A"/>
    <w:rsid w:val="006B0C06"/>
    <w:rsid w:val="006B6132"/>
    <w:rsid w:val="006C0C21"/>
    <w:rsid w:val="006D244D"/>
    <w:rsid w:val="006D7E16"/>
    <w:rsid w:val="006D7FF7"/>
    <w:rsid w:val="006E1856"/>
    <w:rsid w:val="006E2D63"/>
    <w:rsid w:val="006E7F04"/>
    <w:rsid w:val="006F33E6"/>
    <w:rsid w:val="00703502"/>
    <w:rsid w:val="007040D6"/>
    <w:rsid w:val="007049AA"/>
    <w:rsid w:val="0071671C"/>
    <w:rsid w:val="00731C73"/>
    <w:rsid w:val="007332DA"/>
    <w:rsid w:val="00741EF9"/>
    <w:rsid w:val="007423CC"/>
    <w:rsid w:val="00750E27"/>
    <w:rsid w:val="007648FE"/>
    <w:rsid w:val="00766F53"/>
    <w:rsid w:val="0077320A"/>
    <w:rsid w:val="00795427"/>
    <w:rsid w:val="007A0E92"/>
    <w:rsid w:val="007A1647"/>
    <w:rsid w:val="007B5E75"/>
    <w:rsid w:val="007C109F"/>
    <w:rsid w:val="007C7666"/>
    <w:rsid w:val="007D513A"/>
    <w:rsid w:val="007F0CCD"/>
    <w:rsid w:val="007F39A5"/>
    <w:rsid w:val="007F6D4E"/>
    <w:rsid w:val="00800A0E"/>
    <w:rsid w:val="00806E71"/>
    <w:rsid w:val="0081178E"/>
    <w:rsid w:val="00814C9E"/>
    <w:rsid w:val="00822B9E"/>
    <w:rsid w:val="0082458F"/>
    <w:rsid w:val="00830CD5"/>
    <w:rsid w:val="00847A0A"/>
    <w:rsid w:val="0086734C"/>
    <w:rsid w:val="00867B1B"/>
    <w:rsid w:val="00870DC3"/>
    <w:rsid w:val="00872EC7"/>
    <w:rsid w:val="008736B4"/>
    <w:rsid w:val="00873B1D"/>
    <w:rsid w:val="00874249"/>
    <w:rsid w:val="00887236"/>
    <w:rsid w:val="008934FA"/>
    <w:rsid w:val="008A2606"/>
    <w:rsid w:val="008A4AAC"/>
    <w:rsid w:val="008A4D9F"/>
    <w:rsid w:val="008A6762"/>
    <w:rsid w:val="008B45C1"/>
    <w:rsid w:val="008B73DA"/>
    <w:rsid w:val="008B7E66"/>
    <w:rsid w:val="008C3A9F"/>
    <w:rsid w:val="008C54CE"/>
    <w:rsid w:val="008D0FE8"/>
    <w:rsid w:val="008D4A49"/>
    <w:rsid w:val="008D5420"/>
    <w:rsid w:val="008E03CF"/>
    <w:rsid w:val="008E0799"/>
    <w:rsid w:val="008E08E4"/>
    <w:rsid w:val="008E3267"/>
    <w:rsid w:val="008E6439"/>
    <w:rsid w:val="008F3085"/>
    <w:rsid w:val="008F42D5"/>
    <w:rsid w:val="008F51A3"/>
    <w:rsid w:val="008F7EB0"/>
    <w:rsid w:val="00901426"/>
    <w:rsid w:val="00901CFB"/>
    <w:rsid w:val="0090602B"/>
    <w:rsid w:val="00915592"/>
    <w:rsid w:val="00916625"/>
    <w:rsid w:val="00924376"/>
    <w:rsid w:val="00927A1F"/>
    <w:rsid w:val="00931B68"/>
    <w:rsid w:val="00933319"/>
    <w:rsid w:val="00934543"/>
    <w:rsid w:val="00941DC5"/>
    <w:rsid w:val="00946312"/>
    <w:rsid w:val="00946C27"/>
    <w:rsid w:val="00947387"/>
    <w:rsid w:val="00950F31"/>
    <w:rsid w:val="00963B56"/>
    <w:rsid w:val="009648F1"/>
    <w:rsid w:val="009649AA"/>
    <w:rsid w:val="00964DCC"/>
    <w:rsid w:val="00990AE4"/>
    <w:rsid w:val="00990B8A"/>
    <w:rsid w:val="00990DE4"/>
    <w:rsid w:val="009926B4"/>
    <w:rsid w:val="00992ACB"/>
    <w:rsid w:val="00997D31"/>
    <w:rsid w:val="009A2501"/>
    <w:rsid w:val="009A4C84"/>
    <w:rsid w:val="009A6687"/>
    <w:rsid w:val="009B0F4F"/>
    <w:rsid w:val="009B4CCC"/>
    <w:rsid w:val="009B6B01"/>
    <w:rsid w:val="009D036A"/>
    <w:rsid w:val="009D0FB8"/>
    <w:rsid w:val="009D5FEA"/>
    <w:rsid w:val="009E0DA9"/>
    <w:rsid w:val="009E2D36"/>
    <w:rsid w:val="009F7773"/>
    <w:rsid w:val="00A01DEA"/>
    <w:rsid w:val="00A04F5C"/>
    <w:rsid w:val="00A069A2"/>
    <w:rsid w:val="00A074F9"/>
    <w:rsid w:val="00A10960"/>
    <w:rsid w:val="00A1174C"/>
    <w:rsid w:val="00A117F6"/>
    <w:rsid w:val="00A13469"/>
    <w:rsid w:val="00A15692"/>
    <w:rsid w:val="00A17453"/>
    <w:rsid w:val="00A22D70"/>
    <w:rsid w:val="00A25E7C"/>
    <w:rsid w:val="00A26A08"/>
    <w:rsid w:val="00A34938"/>
    <w:rsid w:val="00A54949"/>
    <w:rsid w:val="00A60427"/>
    <w:rsid w:val="00A60FBD"/>
    <w:rsid w:val="00A72E19"/>
    <w:rsid w:val="00A7340E"/>
    <w:rsid w:val="00A841DD"/>
    <w:rsid w:val="00A87762"/>
    <w:rsid w:val="00A91D52"/>
    <w:rsid w:val="00A9211E"/>
    <w:rsid w:val="00AA6920"/>
    <w:rsid w:val="00AC1F27"/>
    <w:rsid w:val="00AC2B3E"/>
    <w:rsid w:val="00AC4D09"/>
    <w:rsid w:val="00AD1C82"/>
    <w:rsid w:val="00AD208E"/>
    <w:rsid w:val="00AD55FC"/>
    <w:rsid w:val="00AD7FDD"/>
    <w:rsid w:val="00AE2010"/>
    <w:rsid w:val="00AE3D69"/>
    <w:rsid w:val="00AE6655"/>
    <w:rsid w:val="00AE7EDD"/>
    <w:rsid w:val="00AF1F38"/>
    <w:rsid w:val="00AF6D97"/>
    <w:rsid w:val="00B04FB8"/>
    <w:rsid w:val="00B100D2"/>
    <w:rsid w:val="00B16B8E"/>
    <w:rsid w:val="00B203DF"/>
    <w:rsid w:val="00B33A66"/>
    <w:rsid w:val="00B33BC0"/>
    <w:rsid w:val="00B340CE"/>
    <w:rsid w:val="00B345DA"/>
    <w:rsid w:val="00B42796"/>
    <w:rsid w:val="00B44036"/>
    <w:rsid w:val="00B441BB"/>
    <w:rsid w:val="00B528BA"/>
    <w:rsid w:val="00B55AA7"/>
    <w:rsid w:val="00B57256"/>
    <w:rsid w:val="00B572E2"/>
    <w:rsid w:val="00B7374C"/>
    <w:rsid w:val="00B74311"/>
    <w:rsid w:val="00B765F5"/>
    <w:rsid w:val="00B76B71"/>
    <w:rsid w:val="00B848D6"/>
    <w:rsid w:val="00BA6E9F"/>
    <w:rsid w:val="00BA7570"/>
    <w:rsid w:val="00BA79ED"/>
    <w:rsid w:val="00BB3004"/>
    <w:rsid w:val="00BB7AC9"/>
    <w:rsid w:val="00BD30CE"/>
    <w:rsid w:val="00BD4B5B"/>
    <w:rsid w:val="00BF08CA"/>
    <w:rsid w:val="00BF2DDF"/>
    <w:rsid w:val="00BF7B70"/>
    <w:rsid w:val="00C0017B"/>
    <w:rsid w:val="00C002CB"/>
    <w:rsid w:val="00C03B91"/>
    <w:rsid w:val="00C1555F"/>
    <w:rsid w:val="00C46D26"/>
    <w:rsid w:val="00C471E5"/>
    <w:rsid w:val="00C47EA1"/>
    <w:rsid w:val="00C52DB5"/>
    <w:rsid w:val="00C54F37"/>
    <w:rsid w:val="00C623B1"/>
    <w:rsid w:val="00C62EE5"/>
    <w:rsid w:val="00C66089"/>
    <w:rsid w:val="00C663FB"/>
    <w:rsid w:val="00C711DF"/>
    <w:rsid w:val="00C8047E"/>
    <w:rsid w:val="00C81704"/>
    <w:rsid w:val="00C857A7"/>
    <w:rsid w:val="00C86316"/>
    <w:rsid w:val="00C90F77"/>
    <w:rsid w:val="00C91204"/>
    <w:rsid w:val="00C9141C"/>
    <w:rsid w:val="00C959F5"/>
    <w:rsid w:val="00CA6718"/>
    <w:rsid w:val="00CA688B"/>
    <w:rsid w:val="00CA7362"/>
    <w:rsid w:val="00CB3877"/>
    <w:rsid w:val="00CB54E6"/>
    <w:rsid w:val="00CC7B2D"/>
    <w:rsid w:val="00CD04D4"/>
    <w:rsid w:val="00CD4A1F"/>
    <w:rsid w:val="00CE112A"/>
    <w:rsid w:val="00CE3900"/>
    <w:rsid w:val="00CE4A02"/>
    <w:rsid w:val="00CF1D45"/>
    <w:rsid w:val="00CF3944"/>
    <w:rsid w:val="00CF6119"/>
    <w:rsid w:val="00CF6A32"/>
    <w:rsid w:val="00D004A1"/>
    <w:rsid w:val="00D10F8C"/>
    <w:rsid w:val="00D1294E"/>
    <w:rsid w:val="00D136FC"/>
    <w:rsid w:val="00D2006F"/>
    <w:rsid w:val="00D2154D"/>
    <w:rsid w:val="00D24DEE"/>
    <w:rsid w:val="00D2729C"/>
    <w:rsid w:val="00D2788A"/>
    <w:rsid w:val="00D351D3"/>
    <w:rsid w:val="00D41AE5"/>
    <w:rsid w:val="00D46E20"/>
    <w:rsid w:val="00D5180A"/>
    <w:rsid w:val="00D51C78"/>
    <w:rsid w:val="00D54D6F"/>
    <w:rsid w:val="00D65F2E"/>
    <w:rsid w:val="00D71A6D"/>
    <w:rsid w:val="00D744A9"/>
    <w:rsid w:val="00D7529F"/>
    <w:rsid w:val="00D7618D"/>
    <w:rsid w:val="00D818E8"/>
    <w:rsid w:val="00D819E9"/>
    <w:rsid w:val="00D81EE0"/>
    <w:rsid w:val="00D84A16"/>
    <w:rsid w:val="00D95B87"/>
    <w:rsid w:val="00D971D9"/>
    <w:rsid w:val="00DA1D2B"/>
    <w:rsid w:val="00DA545F"/>
    <w:rsid w:val="00DC276A"/>
    <w:rsid w:val="00DC720A"/>
    <w:rsid w:val="00DC7445"/>
    <w:rsid w:val="00DD286C"/>
    <w:rsid w:val="00DD73C6"/>
    <w:rsid w:val="00DD7C41"/>
    <w:rsid w:val="00DE1689"/>
    <w:rsid w:val="00DE3522"/>
    <w:rsid w:val="00DE5CB3"/>
    <w:rsid w:val="00DE6AB2"/>
    <w:rsid w:val="00DE6E50"/>
    <w:rsid w:val="00DE799F"/>
    <w:rsid w:val="00DF7031"/>
    <w:rsid w:val="00E0117D"/>
    <w:rsid w:val="00E0247C"/>
    <w:rsid w:val="00E1603D"/>
    <w:rsid w:val="00E220DC"/>
    <w:rsid w:val="00E235E0"/>
    <w:rsid w:val="00E25393"/>
    <w:rsid w:val="00E26BEE"/>
    <w:rsid w:val="00E27BE1"/>
    <w:rsid w:val="00E31A5B"/>
    <w:rsid w:val="00E31DA8"/>
    <w:rsid w:val="00E36330"/>
    <w:rsid w:val="00E46A9C"/>
    <w:rsid w:val="00E47562"/>
    <w:rsid w:val="00E47C1B"/>
    <w:rsid w:val="00E774C5"/>
    <w:rsid w:val="00E77608"/>
    <w:rsid w:val="00E80317"/>
    <w:rsid w:val="00E9335A"/>
    <w:rsid w:val="00EA40F9"/>
    <w:rsid w:val="00EA53C9"/>
    <w:rsid w:val="00EA5533"/>
    <w:rsid w:val="00EA7EFC"/>
    <w:rsid w:val="00EB09CD"/>
    <w:rsid w:val="00EC08AB"/>
    <w:rsid w:val="00EC2817"/>
    <w:rsid w:val="00EC4063"/>
    <w:rsid w:val="00EC5A23"/>
    <w:rsid w:val="00EC64A1"/>
    <w:rsid w:val="00EC6552"/>
    <w:rsid w:val="00ED48C4"/>
    <w:rsid w:val="00EE35D5"/>
    <w:rsid w:val="00EE69C9"/>
    <w:rsid w:val="00EE6E24"/>
    <w:rsid w:val="00F00ED0"/>
    <w:rsid w:val="00F04233"/>
    <w:rsid w:val="00F10ECD"/>
    <w:rsid w:val="00F134F6"/>
    <w:rsid w:val="00F1398B"/>
    <w:rsid w:val="00F14CCC"/>
    <w:rsid w:val="00F17CB2"/>
    <w:rsid w:val="00F26A26"/>
    <w:rsid w:val="00F363CA"/>
    <w:rsid w:val="00F403A7"/>
    <w:rsid w:val="00F40BE2"/>
    <w:rsid w:val="00F457AE"/>
    <w:rsid w:val="00F547D6"/>
    <w:rsid w:val="00F6435D"/>
    <w:rsid w:val="00F647AF"/>
    <w:rsid w:val="00F66D92"/>
    <w:rsid w:val="00F85525"/>
    <w:rsid w:val="00F909A2"/>
    <w:rsid w:val="00FA3F1B"/>
    <w:rsid w:val="00FB6F43"/>
    <w:rsid w:val="00FC4324"/>
    <w:rsid w:val="00FD366B"/>
    <w:rsid w:val="00FE2373"/>
    <w:rsid w:val="00FE6418"/>
    <w:rsid w:val="00FF517C"/>
    <w:rsid w:val="00FF54B5"/>
    <w:rsid w:val="00FF5A72"/>
    <w:rsid w:val="00FF71F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16E5BE"/>
  <w15:docId w15:val="{781D1D97-98EC-404F-B4DD-2FB416483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3B1D"/>
    <w:pPr>
      <w:adjustRightInd w:val="0"/>
      <w:snapToGrid w:val="0"/>
      <w:spacing w:before="180" w:after="180" w:line="240" w:lineRule="atLeast"/>
    </w:pPr>
    <w:rPr>
      <w:rFonts w:ascii="Arial" w:eastAsia="Cambria" w:hAnsi="Arial" w:cs="Arial"/>
      <w:sz w:val="22"/>
      <w:szCs w:val="22"/>
      <w:lang w:eastAsia="en-US"/>
    </w:rPr>
  </w:style>
  <w:style w:type="paragraph" w:styleId="Heading1">
    <w:name w:val="heading 1"/>
    <w:basedOn w:val="Normal"/>
    <w:next w:val="Normal"/>
    <w:qFormat/>
    <w:rsid w:val="00221E5B"/>
    <w:pPr>
      <w:keepNext/>
      <w:keepLines/>
      <w:spacing w:before="480" w:after="360"/>
      <w:outlineLvl w:val="0"/>
    </w:pPr>
    <w:rPr>
      <w:rFonts w:asciiTheme="majorHAnsi" w:eastAsia="Times New Roman" w:hAnsiTheme="majorHAnsi" w:cstheme="majorHAnsi"/>
      <w:b/>
      <w:bCs/>
      <w:sz w:val="64"/>
      <w:szCs w:val="28"/>
    </w:rPr>
  </w:style>
  <w:style w:type="paragraph" w:styleId="Heading2">
    <w:name w:val="heading 2"/>
    <w:basedOn w:val="Normal"/>
    <w:next w:val="Normal"/>
    <w:link w:val="Heading2Char"/>
    <w:qFormat/>
    <w:rsid w:val="00221E5B"/>
    <w:pPr>
      <w:keepNext/>
      <w:keepLines/>
      <w:spacing w:before="360"/>
      <w:outlineLvl w:val="1"/>
    </w:pPr>
    <w:rPr>
      <w:rFonts w:asciiTheme="majorHAnsi" w:eastAsia="Times New Roman" w:hAnsiTheme="majorHAnsi" w:cstheme="majorHAnsi"/>
      <w:b/>
      <w:bCs/>
      <w:sz w:val="32"/>
      <w:szCs w:val="26"/>
    </w:rPr>
  </w:style>
  <w:style w:type="paragraph" w:styleId="Heading3">
    <w:name w:val="heading 3"/>
    <w:basedOn w:val="Normal"/>
    <w:next w:val="Normal"/>
    <w:qFormat/>
    <w:rsid w:val="00221E5B"/>
    <w:pPr>
      <w:keepNext/>
      <w:keepLines/>
      <w:spacing w:before="360" w:after="0" w:line="220" w:lineRule="atLeast"/>
      <w:outlineLvl w:val="2"/>
    </w:pPr>
    <w:rPr>
      <w:rFonts w:asciiTheme="majorHAnsi" w:eastAsia="Times New Roman" w:hAnsiTheme="majorHAnsi" w:cstheme="majorHAnsi"/>
      <w:b/>
      <w:bCs/>
      <w:szCs w:val="21"/>
    </w:rPr>
  </w:style>
  <w:style w:type="paragraph" w:styleId="Heading4">
    <w:name w:val="heading 4"/>
    <w:basedOn w:val="Normal"/>
    <w:next w:val="Normal"/>
    <w:link w:val="Heading4Char"/>
    <w:qFormat/>
    <w:rsid w:val="00221E5B"/>
    <w:pPr>
      <w:keepNext/>
      <w:spacing w:before="240" w:after="0" w:line="220" w:lineRule="atLeast"/>
      <w:outlineLvl w:val="3"/>
    </w:pPr>
    <w:rPr>
      <w:rFonts w:asciiTheme="majorHAnsi" w:hAnsiTheme="majorHAnsi" w:cstheme="majorHAnsi"/>
      <w:b/>
      <w:bCs/>
      <w:szCs w:val="21"/>
    </w:rPr>
  </w:style>
  <w:style w:type="paragraph" w:styleId="Heading5">
    <w:name w:val="heading 5"/>
    <w:basedOn w:val="Normal"/>
    <w:next w:val="Normal"/>
    <w:link w:val="Heading5Char"/>
    <w:uiPriority w:val="9"/>
    <w:qFormat/>
    <w:rsid w:val="00221E5B"/>
    <w:pPr>
      <w:keepNext/>
      <w:keepLines/>
      <w:spacing w:line="220" w:lineRule="atLeast"/>
      <w:outlineLvl w:val="4"/>
    </w:pPr>
    <w:rPr>
      <w:rFonts w:asciiTheme="majorHAnsi" w:eastAsia="Times New Roman" w:hAnsiTheme="majorHAnsi" w:cstheme="majorHAnsi"/>
      <w:b/>
      <w:bCs/>
      <w:i/>
      <w:color w:val="001523"/>
      <w:szCs w:val="21"/>
    </w:rPr>
  </w:style>
  <w:style w:type="paragraph" w:styleId="Heading6">
    <w:name w:val="heading 6"/>
    <w:basedOn w:val="Normal"/>
    <w:next w:val="Normal"/>
    <w:link w:val="Heading6Char"/>
    <w:uiPriority w:val="9"/>
    <w:qFormat/>
    <w:rsid w:val="00221E5B"/>
    <w:pPr>
      <w:keepNext/>
      <w:spacing w:line="220" w:lineRule="atLeast"/>
      <w:outlineLvl w:val="5"/>
    </w:pPr>
    <w:rPr>
      <w:rFonts w:asciiTheme="majorHAnsi" w:eastAsia="Times New Roman" w:hAnsiTheme="majorHAnsi" w:cstheme="majorHAnsi"/>
      <w:bCs/>
      <w:i/>
      <w:szCs w:val="21"/>
    </w:rPr>
  </w:style>
  <w:style w:type="paragraph" w:styleId="Heading7">
    <w:name w:val="heading 7"/>
    <w:basedOn w:val="Normal"/>
    <w:next w:val="Normal"/>
    <w:link w:val="Heading7Char"/>
    <w:uiPriority w:val="9"/>
    <w:qFormat/>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qFormat/>
    <w:rsid w:val="00221E5B"/>
    <w:pPr>
      <w:keepNext/>
      <w:keepLines/>
      <w:spacing w:before="200" w:after="0"/>
      <w:outlineLvl w:val="7"/>
    </w:pPr>
    <w:rPr>
      <w:rFonts w:asciiTheme="majorHAnsi" w:eastAsiaTheme="majorEastAsia" w:hAnsiTheme="majorHAnsi" w:cstheme="majorHAnsi"/>
      <w:color w:val="404040" w:themeColor="text1" w:themeTint="BF"/>
      <w:sz w:val="20"/>
      <w:szCs w:val="20"/>
    </w:rPr>
  </w:style>
  <w:style w:type="paragraph" w:styleId="Heading9">
    <w:name w:val="heading 9"/>
    <w:basedOn w:val="Normal"/>
    <w:next w:val="Normal"/>
    <w:link w:val="Heading9Char"/>
    <w:unhideWhenUsed/>
    <w:qFormat/>
    <w:rsid w:val="00221E5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AC4D09"/>
    <w:pPr>
      <w:numPr>
        <w:numId w:val="23"/>
      </w:numPr>
      <w:spacing w:before="120"/>
      <w:ind w:left="284" w:hanging="284"/>
    </w:pPr>
  </w:style>
  <w:style w:type="table" w:styleId="TableGrid">
    <w:name w:val="Table Grid"/>
    <w:basedOn w:val="TableNormal"/>
    <w:rsid w:val="001E4385"/>
    <w:pPr>
      <w:adjustRightInd w:val="0"/>
      <w:snapToGrid w:val="0"/>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221E5B"/>
    <w:rPr>
      <w:rFonts w:asciiTheme="majorHAnsi" w:eastAsia="Cambria" w:hAnsiTheme="majorHAnsi" w:cstheme="majorHAnsi"/>
      <w:b/>
      <w:bCs/>
      <w:sz w:val="22"/>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1"/>
    <w:qFormat/>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FF71FF"/>
    <w:pPr>
      <w:spacing w:before="240" w:line="240" w:lineRule="atLeast"/>
    </w:pPr>
    <w:rPr>
      <w:color w:val="006DA7" w:themeColor="accent3"/>
      <w:sz w:val="28"/>
    </w:rPr>
  </w:style>
  <w:style w:type="paragraph" w:styleId="ListBullet2">
    <w:name w:val="List Bullet 2"/>
    <w:basedOn w:val="Normal"/>
    <w:uiPriority w:val="99"/>
    <w:qFormat/>
    <w:rsid w:val="000B1A45"/>
    <w:pPr>
      <w:numPr>
        <w:ilvl w:val="1"/>
        <w:numId w:val="23"/>
      </w:numPr>
      <w:spacing w:before="120"/>
      <w:ind w:left="568" w:hanging="284"/>
    </w:pPr>
  </w:style>
  <w:style w:type="paragraph" w:styleId="ListBullet3">
    <w:name w:val="List Bullet 3"/>
    <w:basedOn w:val="Normal"/>
    <w:uiPriority w:val="99"/>
    <w:qFormat/>
    <w:rsid w:val="000B1A45"/>
    <w:pPr>
      <w:numPr>
        <w:ilvl w:val="2"/>
        <w:numId w:val="23"/>
      </w:numPr>
      <w:spacing w:before="120"/>
      <w:ind w:left="993" w:hanging="284"/>
    </w:pPr>
  </w:style>
  <w:style w:type="paragraph" w:styleId="ListNumber">
    <w:name w:val="List Number"/>
    <w:basedOn w:val="Normal"/>
    <w:rsid w:val="009E2D36"/>
    <w:pPr>
      <w:numPr>
        <w:numId w:val="6"/>
      </w:numPr>
      <w:ind w:left="425" w:hanging="425"/>
    </w:pPr>
  </w:style>
  <w:style w:type="paragraph" w:styleId="ListNumber2">
    <w:name w:val="List Number 2"/>
    <w:basedOn w:val="Normal"/>
    <w:rsid w:val="009E2D36"/>
    <w:pPr>
      <w:numPr>
        <w:numId w:val="7"/>
      </w:numPr>
      <w:ind w:left="850" w:hanging="425"/>
    </w:pPr>
  </w:style>
  <w:style w:type="paragraph" w:styleId="ListNumber3">
    <w:name w:val="List Number 3"/>
    <w:basedOn w:val="Normal"/>
    <w:rsid w:val="009E2D36"/>
    <w:pPr>
      <w:numPr>
        <w:numId w:val="8"/>
      </w:numPr>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221E5B"/>
    <w:rPr>
      <w:rFonts w:asciiTheme="majorHAnsi" w:eastAsia="Times New Roman" w:hAnsiTheme="majorHAnsi" w:cstheme="majorHAnsi"/>
      <w:b/>
      <w:bCs/>
      <w:i/>
      <w:color w:val="001523"/>
      <w:sz w:val="22"/>
      <w:szCs w:val="21"/>
      <w:lang w:eastAsia="en-US"/>
    </w:rPr>
  </w:style>
  <w:style w:type="character" w:customStyle="1" w:styleId="Heading6Char">
    <w:name w:val="Heading 6 Char"/>
    <w:basedOn w:val="DefaultParagraphFont"/>
    <w:link w:val="Heading6"/>
    <w:uiPriority w:val="9"/>
    <w:rsid w:val="00221E5B"/>
    <w:rPr>
      <w:rFonts w:asciiTheme="majorHAnsi" w:eastAsia="Times New Roman" w:hAnsiTheme="majorHAnsi" w:cstheme="majorHAnsi"/>
      <w:bCs/>
      <w:i/>
      <w:sz w:val="22"/>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4B1BF3"/>
    <w:pPr>
      <w:numPr>
        <w:numId w:val="2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A069A2"/>
    <w:rPr>
      <w:rFonts w:ascii="Cambria" w:eastAsia="Cambria" w:hAnsi="Cambria"/>
      <w:sz w:val="22"/>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404040"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404040" w:themeColor="text1" w:themeTint="BF"/>
      <w:lang w:eastAsia="en-US"/>
    </w:rPr>
  </w:style>
  <w:style w:type="paragraph" w:styleId="ListNumber4">
    <w:name w:val="List Number 4"/>
    <w:basedOn w:val="Normal"/>
    <w:rsid w:val="009E2D36"/>
    <w:pPr>
      <w:numPr>
        <w:numId w:val="9"/>
      </w:numPr>
      <w:ind w:left="1208" w:hanging="357"/>
    </w:pPr>
  </w:style>
  <w:style w:type="paragraph" w:styleId="ListNumber5">
    <w:name w:val="List Number 5"/>
    <w:basedOn w:val="Normal"/>
    <w:rsid w:val="009E2D36"/>
    <w:pPr>
      <w:numPr>
        <w:numId w:val="10"/>
      </w:numPr>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rPr>
      <w:sz w:val="20"/>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 w:type="paragraph" w:styleId="BodyText">
    <w:name w:val="Body Text"/>
    <w:basedOn w:val="Normal"/>
    <w:link w:val="BodyTextChar"/>
    <w:uiPriority w:val="1"/>
    <w:qFormat/>
    <w:rsid w:val="00295747"/>
    <w:pPr>
      <w:widowControl w:val="0"/>
      <w:autoSpaceDE w:val="0"/>
      <w:autoSpaceDN w:val="0"/>
      <w:adjustRightInd/>
      <w:snapToGrid/>
      <w:spacing w:before="0" w:after="0" w:line="240" w:lineRule="auto"/>
    </w:pPr>
    <w:rPr>
      <w:rFonts w:eastAsia="Arial"/>
      <w:lang w:val="en-US" w:bidi="en-US"/>
    </w:rPr>
  </w:style>
  <w:style w:type="character" w:customStyle="1" w:styleId="BodyTextChar">
    <w:name w:val="Body Text Char"/>
    <w:basedOn w:val="DefaultParagraphFont"/>
    <w:link w:val="BodyText"/>
    <w:uiPriority w:val="1"/>
    <w:rsid w:val="00295747"/>
    <w:rPr>
      <w:rFonts w:ascii="Arial" w:eastAsia="Arial" w:hAnsi="Arial" w:cs="Arial"/>
      <w:sz w:val="22"/>
      <w:szCs w:val="22"/>
      <w:lang w:val="en-US" w:eastAsia="en-US" w:bidi="en-US"/>
    </w:rPr>
  </w:style>
  <w:style w:type="character" w:customStyle="1" w:styleId="apple-converted-space">
    <w:name w:val="apple-converted-space"/>
    <w:basedOn w:val="DefaultParagraphFont"/>
    <w:rsid w:val="00594D0B"/>
  </w:style>
  <w:style w:type="character" w:customStyle="1" w:styleId="pubtitle">
    <w:name w:val="pubtitle"/>
    <w:basedOn w:val="DefaultParagraphFont"/>
    <w:rsid w:val="00594D0B"/>
  </w:style>
  <w:style w:type="character" w:customStyle="1" w:styleId="Heading2Char">
    <w:name w:val="Heading 2 Char"/>
    <w:basedOn w:val="DefaultParagraphFont"/>
    <w:link w:val="Heading2"/>
    <w:rsid w:val="00BF7B70"/>
    <w:rPr>
      <w:rFonts w:asciiTheme="majorHAnsi" w:eastAsia="Times New Roman" w:hAnsiTheme="majorHAnsi" w:cstheme="majorHAnsi"/>
      <w:b/>
      <w:bCs/>
      <w:sz w:val="32"/>
      <w:szCs w:val="26"/>
      <w:lang w:eastAsia="en-US"/>
    </w:rPr>
  </w:style>
  <w:style w:type="paragraph" w:styleId="Revision">
    <w:name w:val="Revision"/>
    <w:hidden/>
    <w:uiPriority w:val="99"/>
    <w:semiHidden/>
    <w:rsid w:val="00AD7FDD"/>
    <w:rPr>
      <w:rFonts w:ascii="Arial" w:eastAsia="Cambria"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690036">
      <w:bodyDiv w:val="1"/>
      <w:marLeft w:val="0"/>
      <w:marRight w:val="0"/>
      <w:marTop w:val="0"/>
      <w:marBottom w:val="0"/>
      <w:divBdr>
        <w:top w:val="none" w:sz="0" w:space="0" w:color="auto"/>
        <w:left w:val="none" w:sz="0" w:space="0" w:color="auto"/>
        <w:bottom w:val="none" w:sz="0" w:space="0" w:color="auto"/>
        <w:right w:val="none" w:sz="0" w:space="0" w:color="auto"/>
      </w:divBdr>
    </w:div>
    <w:div w:id="792747601">
      <w:bodyDiv w:val="1"/>
      <w:marLeft w:val="0"/>
      <w:marRight w:val="0"/>
      <w:marTop w:val="0"/>
      <w:marBottom w:val="0"/>
      <w:divBdr>
        <w:top w:val="none" w:sz="0" w:space="0" w:color="auto"/>
        <w:left w:val="none" w:sz="0" w:space="0" w:color="auto"/>
        <w:bottom w:val="none" w:sz="0" w:space="0" w:color="auto"/>
        <w:right w:val="none" w:sz="0" w:space="0" w:color="auto"/>
      </w:divBdr>
    </w:div>
    <w:div w:id="192429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ga.gov.au/regulatory-affairs-consultants" TargetMode="External"/><Relationship Id="rId18" Type="http://schemas.openxmlformats.org/officeDocument/2006/relationships/image" Target="media/image2.png"/><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tga.gov.au/manufacture-therapeutic-goods" TargetMode="External"/><Relationship Id="rId17" Type="http://schemas.openxmlformats.org/officeDocument/2006/relationships/hyperlink" Target="https://www.tga.gov.au/tga-business-services-how-use-sit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tga.gov.au/tga-business-services-administrator-role-presentatio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ga.gov.au/role-sponsor"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tga.gov.au/form/notification-new-proprietary-ingredient" TargetMode="External"/><Relationship Id="rId23" Type="http://schemas.openxmlformats.org/officeDocument/2006/relationships/header" Target="header3.xml"/><Relationship Id="rId10" Type="http://schemas.openxmlformats.org/officeDocument/2006/relationships/hyperlink" Target="https://www.tga.gov.au/tga-business-services-tbs-terms-and-condition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ga.gov.au/treatment-information-provided-tga" TargetMode="External"/><Relationship Id="rId14" Type="http://schemas.openxmlformats.org/officeDocument/2006/relationships/hyperlink" Target="https://www.tga.gov.au/clinical-trials" TargetMode="External"/><Relationship Id="rId22" Type="http://schemas.openxmlformats.org/officeDocument/2006/relationships/footer" Target="footer2.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s://www.tga.gov.au" TargetMode="External"/><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12EB83C-A17F-49CD-9EB6-2C286094D271}"/>
      </w:docPartPr>
      <w:docPartBody>
        <w:p w:rsidR="008C2921" w:rsidRDefault="00986A7D">
          <w:r w:rsidRPr="00332157">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74F71897-5CD9-4354-AC52-8E0999A455D4}"/>
      </w:docPartPr>
      <w:docPartBody>
        <w:p w:rsidR="0041628B" w:rsidRDefault="008C2921">
          <w:r w:rsidRPr="00DF1FA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A7D"/>
    <w:rsid w:val="000E11A5"/>
    <w:rsid w:val="0019329E"/>
    <w:rsid w:val="0041628B"/>
    <w:rsid w:val="004B13DF"/>
    <w:rsid w:val="0051548D"/>
    <w:rsid w:val="00551B32"/>
    <w:rsid w:val="00656B09"/>
    <w:rsid w:val="00687D48"/>
    <w:rsid w:val="007E0AF7"/>
    <w:rsid w:val="008C2921"/>
    <w:rsid w:val="008F406D"/>
    <w:rsid w:val="009262A5"/>
    <w:rsid w:val="00945411"/>
    <w:rsid w:val="00986A7D"/>
    <w:rsid w:val="009B56F7"/>
    <w:rsid w:val="009D4A5F"/>
    <w:rsid w:val="00A744FB"/>
    <w:rsid w:val="00B67EA1"/>
    <w:rsid w:val="00C0017B"/>
    <w:rsid w:val="00DD091E"/>
    <w:rsid w:val="00FE64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09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30767-D285-4E48-865B-27E38F149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957</Words>
  <Characters>5468</Characters>
  <Application>Microsoft Office Word</Application>
  <DocSecurity>0</DocSecurity>
  <Lines>176</Lines>
  <Paragraphs>139</Paragraphs>
  <ScaleCrop>false</ScaleCrop>
  <HeadingPairs>
    <vt:vector size="2" baseType="variant">
      <vt:variant>
        <vt:lpstr>Title</vt:lpstr>
      </vt:variant>
      <vt:variant>
        <vt:i4>1</vt:i4>
      </vt:variant>
    </vt:vector>
  </HeadingPairs>
  <TitlesOfParts>
    <vt:vector size="1" baseType="lpstr">
      <vt:lpstr>Organisation details - sponsor, manufacturer and agent</vt:lpstr>
    </vt:vector>
  </TitlesOfParts>
  <Company>Department of Health, Disability and Ageing</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Organisation details - sponsor, manufacturer and agent</dc:title>
  <dc:subject>form</dc:subject>
  <dc:creator>Therapeutic Goods Administration</dc:creator>
  <cp:lastModifiedBy>LACK, Janet</cp:lastModifiedBy>
  <cp:revision>9</cp:revision>
  <cp:lastPrinted>2005-05-30T03:22:00Z</cp:lastPrinted>
  <dcterms:created xsi:type="dcterms:W3CDTF">2025-06-10T23:23:00Z</dcterms:created>
  <dcterms:modified xsi:type="dcterms:W3CDTF">2026-04-01T21:56:00Z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y fmtid="{D5CDD505-2E9C-101B-9397-08002B2CF9AE}" pid="4" name="ClassificationContentMarkingHeaderShapeIds">
    <vt:lpwstr>401cad1a,68068dff,51aac3c2</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13376bd,1a4329b1,17674136</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2026-04-01T21:13:58Z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11cb7787-9272-484e-ba08-a400f3b84807</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ies>
</file>